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3A5185C6">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155F0DAF" w:rsidR="00EF200D" w:rsidRDefault="00545ED4" w:rsidP="00CB7C5D">
      <w:pPr>
        <w:pStyle w:val="Title"/>
      </w:pPr>
      <w:r>
        <w:t>Network Security Policy</w:t>
      </w:r>
    </w:p>
    <w:p w14:paraId="47A0E063" w14:textId="68EF9730" w:rsidR="00886AF4" w:rsidRDefault="00545ED4" w:rsidP="00545ED4">
      <w:pPr>
        <w:pStyle w:val="Subtitle"/>
      </w:pPr>
      <w:r>
        <w:t>Template</w:t>
      </w:r>
    </w:p>
    <w:p w14:paraId="5B1B5DA5" w14:textId="34274749" w:rsidR="00545ED4" w:rsidRDefault="00545ED4" w:rsidP="00545ED4">
      <w:pPr>
        <w:rPr>
          <w:b/>
          <w:bCs/>
        </w:rPr>
      </w:pPr>
      <w:r w:rsidRPr="00545ED4">
        <w:rPr>
          <w:b/>
          <w:bCs/>
        </w:rPr>
        <w:t>This is a complicated policy which will not be relevant for many care providers. We recommend that you speak to your ICT supplier or support to confirm/agree the details.</w:t>
      </w:r>
    </w:p>
    <w:p w14:paraId="50BD9E9B" w14:textId="294DF495" w:rsidR="00545ED4" w:rsidRPr="00545ED4" w:rsidRDefault="00545ED4" w:rsidP="002F2CA4">
      <w:pPr>
        <w:pStyle w:val="Heading2"/>
        <w:numPr>
          <w:ilvl w:val="0"/>
          <w:numId w:val="13"/>
        </w:numPr>
      </w:pPr>
      <w:r w:rsidRPr="00545ED4">
        <w:t xml:space="preserve">Introduction </w:t>
      </w:r>
    </w:p>
    <w:p w14:paraId="611E37E3" w14:textId="5F52D82E" w:rsidR="002F2CA4" w:rsidRDefault="00545ED4" w:rsidP="002F2CA4">
      <w:pPr>
        <w:pStyle w:val="ListParagraph"/>
        <w:numPr>
          <w:ilvl w:val="1"/>
          <w:numId w:val="13"/>
        </w:numPr>
      </w:pPr>
      <w:r w:rsidRPr="00545ED4">
        <w:t xml:space="preserve">This Network Security Policy is the overarching policy for data security and protection for insert organisation name here (hereafter referred to as "us", "we", or "our"). </w:t>
      </w:r>
    </w:p>
    <w:p w14:paraId="361DB4AD" w14:textId="7BAB73BF" w:rsidR="00545ED4" w:rsidRPr="00545ED4" w:rsidRDefault="00545ED4" w:rsidP="002F2CA4">
      <w:pPr>
        <w:pStyle w:val="Heading2"/>
        <w:numPr>
          <w:ilvl w:val="0"/>
          <w:numId w:val="13"/>
        </w:numPr>
      </w:pPr>
      <w:r w:rsidRPr="00545ED4">
        <w:t xml:space="preserve">Purpose </w:t>
      </w:r>
    </w:p>
    <w:p w14:paraId="1EAA0297" w14:textId="5E621562" w:rsidR="002F2CA4" w:rsidRPr="002F2CA4" w:rsidRDefault="00545ED4" w:rsidP="002F2CA4">
      <w:pPr>
        <w:pStyle w:val="ListParagraph"/>
        <w:numPr>
          <w:ilvl w:val="1"/>
          <w:numId w:val="13"/>
        </w:numPr>
        <w:rPr>
          <w:b/>
          <w:bCs/>
        </w:rPr>
      </w:pPr>
      <w:r w:rsidRPr="00545ED4">
        <w:t>This document sets out our policy for the protection of the confidentiality, integrity and availability of the network, establishes responsibilities for network security and provides reference to documentation relevant to this policy.</w:t>
      </w:r>
    </w:p>
    <w:p w14:paraId="3C5498B7" w14:textId="44495A3E" w:rsidR="002F2CA4" w:rsidRPr="002F2CA4" w:rsidRDefault="002F2CA4" w:rsidP="002F2CA4">
      <w:pPr>
        <w:pStyle w:val="Heading2"/>
        <w:numPr>
          <w:ilvl w:val="0"/>
          <w:numId w:val="13"/>
        </w:numPr>
      </w:pPr>
      <w:r w:rsidRPr="002F2CA4">
        <w:t xml:space="preserve">Scope </w:t>
      </w:r>
    </w:p>
    <w:p w14:paraId="1213DDEA" w14:textId="74C23E9D" w:rsidR="002F2CA4" w:rsidRDefault="002F2CA4" w:rsidP="002F2CA4">
      <w:pPr>
        <w:pStyle w:val="ListParagraph"/>
        <w:numPr>
          <w:ilvl w:val="1"/>
          <w:numId w:val="13"/>
        </w:numPr>
      </w:pPr>
      <w:r w:rsidRPr="002F2CA4">
        <w:t>This policy applies to all staff, including temporary staff and contractors.</w:t>
      </w:r>
    </w:p>
    <w:p w14:paraId="398850AA" w14:textId="73EF793C" w:rsidR="002F2CA4" w:rsidRDefault="002F2CA4" w:rsidP="002F2CA4">
      <w:pPr>
        <w:ind w:left="360"/>
        <w:rPr>
          <w:b/>
          <w:bCs/>
        </w:rPr>
      </w:pPr>
      <w:r w:rsidRPr="002F2CA4">
        <w:rPr>
          <w:b/>
          <w:bCs/>
        </w:rPr>
        <w:t>Some of the following may not be appropriate, delete as necessary:</w:t>
      </w:r>
    </w:p>
    <w:p w14:paraId="1AC222D5" w14:textId="24BF145B" w:rsidR="002F2CA4" w:rsidRDefault="002F2CA4" w:rsidP="002F2CA4">
      <w:pPr>
        <w:pStyle w:val="ListParagraph"/>
        <w:numPr>
          <w:ilvl w:val="1"/>
          <w:numId w:val="13"/>
        </w:numPr>
      </w:pPr>
      <w:r>
        <w:t>This policy applies to our networks which are used for:</w:t>
      </w:r>
    </w:p>
    <w:p w14:paraId="16A9D10A" w14:textId="77777777" w:rsidR="002F2CA4" w:rsidRDefault="002F2CA4" w:rsidP="002F2CA4">
      <w:pPr>
        <w:pStyle w:val="ListParagraph"/>
        <w:numPr>
          <w:ilvl w:val="1"/>
          <w:numId w:val="13"/>
        </w:numPr>
      </w:pPr>
      <w:r>
        <w:t xml:space="preserve">The storage, sharing and transmission of non-clinical data and </w:t>
      </w:r>
      <w:proofErr w:type="gramStart"/>
      <w:r>
        <w:t>images;</w:t>
      </w:r>
      <w:proofErr w:type="gramEnd"/>
    </w:p>
    <w:p w14:paraId="028F4531" w14:textId="77777777" w:rsidR="002F2CA4" w:rsidRDefault="002F2CA4" w:rsidP="002F2CA4">
      <w:pPr>
        <w:pStyle w:val="ListParagraph"/>
        <w:numPr>
          <w:ilvl w:val="1"/>
          <w:numId w:val="13"/>
        </w:numPr>
      </w:pPr>
      <w:r>
        <w:t xml:space="preserve">The storage, sharing and transmission of clinical data and </w:t>
      </w:r>
      <w:proofErr w:type="gramStart"/>
      <w:r>
        <w:t>images;</w:t>
      </w:r>
      <w:proofErr w:type="gramEnd"/>
      <w:r>
        <w:t xml:space="preserve"> </w:t>
      </w:r>
    </w:p>
    <w:p w14:paraId="46ED8854" w14:textId="77777777" w:rsidR="002F2CA4" w:rsidRDefault="002F2CA4" w:rsidP="002F2CA4">
      <w:pPr>
        <w:pStyle w:val="ListParagraph"/>
        <w:numPr>
          <w:ilvl w:val="1"/>
          <w:numId w:val="13"/>
        </w:numPr>
      </w:pPr>
      <w:r>
        <w:t xml:space="preserve">Printing or scanning non-clinical or clinical data or </w:t>
      </w:r>
      <w:proofErr w:type="gramStart"/>
      <w:r>
        <w:t>images;</w:t>
      </w:r>
      <w:proofErr w:type="gramEnd"/>
    </w:p>
    <w:p w14:paraId="4ECE878B" w14:textId="3B6904E5" w:rsidR="002F2CA4" w:rsidRDefault="002F2CA4" w:rsidP="002F2CA4">
      <w:pPr>
        <w:pStyle w:val="ListParagraph"/>
        <w:numPr>
          <w:ilvl w:val="1"/>
          <w:numId w:val="13"/>
        </w:numPr>
      </w:pPr>
      <w:r>
        <w:t>The provision of internet systems for receiving, sending and storing non-clinical or clinical data or images.</w:t>
      </w:r>
    </w:p>
    <w:p w14:paraId="7D9C3A7C" w14:textId="64D97F4B" w:rsidR="002F2CA4" w:rsidRDefault="002F2CA4" w:rsidP="002F2CA4">
      <w:pPr>
        <w:pStyle w:val="Heading2"/>
        <w:numPr>
          <w:ilvl w:val="0"/>
          <w:numId w:val="13"/>
        </w:numPr>
      </w:pPr>
      <w:r>
        <w:t>Policy</w:t>
      </w:r>
    </w:p>
    <w:p w14:paraId="2C42BD46" w14:textId="1763ED64" w:rsidR="002F2CA4" w:rsidRDefault="002F2CA4" w:rsidP="002F2CA4">
      <w:pPr>
        <w:pStyle w:val="ListParagraph"/>
        <w:numPr>
          <w:ilvl w:val="1"/>
          <w:numId w:val="13"/>
        </w:numPr>
      </w:pPr>
      <w:r w:rsidRPr="002F2CA4">
        <w:rPr>
          <w:b/>
          <w:bCs/>
        </w:rPr>
        <w:t>Insert organisation name here</w:t>
      </w:r>
      <w:r w:rsidRPr="002F2CA4">
        <w:t>'s</w:t>
      </w:r>
      <w:r>
        <w:t xml:space="preserve"> information network will be available when needed, can be accessed only by legitimate users and will contain complete and accurate information.</w:t>
      </w:r>
    </w:p>
    <w:p w14:paraId="6711EBB9" w14:textId="77777777" w:rsidR="002F2CA4" w:rsidRDefault="002F2CA4" w:rsidP="002F2CA4">
      <w:pPr>
        <w:pStyle w:val="ListParagraph"/>
        <w:numPr>
          <w:ilvl w:val="1"/>
          <w:numId w:val="13"/>
        </w:numPr>
      </w:pPr>
      <w:r>
        <w:t>The network must also be able to withstand or recover from threats to its availability, integrity and confidentiality.  To satisfy this we undertake to:</w:t>
      </w:r>
    </w:p>
    <w:p w14:paraId="71866D9B" w14:textId="77777777" w:rsidR="002F2CA4" w:rsidRDefault="002F2CA4" w:rsidP="002F2CA4">
      <w:pPr>
        <w:pStyle w:val="ListParagraph"/>
        <w:numPr>
          <w:ilvl w:val="1"/>
          <w:numId w:val="13"/>
        </w:numPr>
      </w:pPr>
      <w:r>
        <w:lastRenderedPageBreak/>
        <w:t xml:space="preserve">Protect all hardware, software and information assets under its </w:t>
      </w:r>
      <w:proofErr w:type="gramStart"/>
      <w:r>
        <w:t>control;</w:t>
      </w:r>
      <w:proofErr w:type="gramEnd"/>
    </w:p>
    <w:p w14:paraId="7079F3E1" w14:textId="77777777" w:rsidR="002F2CA4" w:rsidRDefault="002F2CA4" w:rsidP="002F2CA4">
      <w:pPr>
        <w:pStyle w:val="ListParagraph"/>
        <w:numPr>
          <w:ilvl w:val="1"/>
          <w:numId w:val="13"/>
        </w:numPr>
      </w:pPr>
      <w:r>
        <w:t xml:space="preserve">Provide effective protection that is commensurate with the risks to its network </w:t>
      </w:r>
      <w:proofErr w:type="gramStart"/>
      <w:r>
        <w:t>assets;</w:t>
      </w:r>
      <w:proofErr w:type="gramEnd"/>
    </w:p>
    <w:p w14:paraId="47C8FF13" w14:textId="77777777" w:rsidR="002F2CA4" w:rsidRDefault="002F2CA4" w:rsidP="002F2CA4">
      <w:pPr>
        <w:pStyle w:val="ListParagraph"/>
        <w:numPr>
          <w:ilvl w:val="1"/>
          <w:numId w:val="13"/>
        </w:numPr>
      </w:pPr>
      <w:r>
        <w:t xml:space="preserve">Implement the Network Security Policy in a consistent and timely </w:t>
      </w:r>
      <w:proofErr w:type="gramStart"/>
      <w:r>
        <w:t>manner;</w:t>
      </w:r>
      <w:proofErr w:type="gramEnd"/>
      <w:r>
        <w:t xml:space="preserve"> </w:t>
      </w:r>
    </w:p>
    <w:p w14:paraId="737D2923" w14:textId="12CC6EF2" w:rsidR="002F2CA4" w:rsidRDefault="002F2CA4" w:rsidP="002F2CA4">
      <w:pPr>
        <w:pStyle w:val="ListParagraph"/>
        <w:numPr>
          <w:ilvl w:val="1"/>
          <w:numId w:val="13"/>
        </w:numPr>
      </w:pPr>
      <w:r>
        <w:t xml:space="preserve">To comply with all relevant legislation. </w:t>
      </w:r>
    </w:p>
    <w:p w14:paraId="52385890" w14:textId="51510E01" w:rsidR="002F2CA4" w:rsidRDefault="002F2CA4" w:rsidP="002F2CA4">
      <w:pPr>
        <w:pStyle w:val="Heading2"/>
        <w:numPr>
          <w:ilvl w:val="0"/>
          <w:numId w:val="13"/>
        </w:numPr>
      </w:pPr>
      <w:r>
        <w:t xml:space="preserve">Risk assessments </w:t>
      </w:r>
    </w:p>
    <w:p w14:paraId="039E9F63" w14:textId="7755417F" w:rsidR="002F2CA4" w:rsidRDefault="002F2CA4" w:rsidP="002F2CA4">
      <w:pPr>
        <w:pStyle w:val="ListParagraph"/>
        <w:numPr>
          <w:ilvl w:val="1"/>
          <w:numId w:val="13"/>
        </w:numPr>
      </w:pPr>
      <w:r>
        <w:t>We will carry out security risk assessment(s) in relation to all the business processes covered by this policy.  These risk assessments will cover all aspects of the network that are used to support those business processes.</w:t>
      </w:r>
    </w:p>
    <w:p w14:paraId="1F51491F" w14:textId="6465A639" w:rsidR="002F2CA4" w:rsidRDefault="002F2CA4" w:rsidP="002F2CA4">
      <w:pPr>
        <w:pStyle w:val="ListParagraph"/>
        <w:numPr>
          <w:ilvl w:val="1"/>
          <w:numId w:val="13"/>
        </w:numPr>
      </w:pPr>
      <w:r>
        <w:t xml:space="preserve">The risk assessment will identify the appropriate security countermeasures necessary to protect against possible breaches in confidentiality, integrity and availability. </w:t>
      </w:r>
    </w:p>
    <w:p w14:paraId="0C6EFF75" w14:textId="69D0A7D8" w:rsidR="002F2CA4" w:rsidRDefault="002F2CA4" w:rsidP="002F2CA4">
      <w:pPr>
        <w:pStyle w:val="Heading2"/>
        <w:numPr>
          <w:ilvl w:val="0"/>
          <w:numId w:val="13"/>
        </w:numPr>
      </w:pPr>
      <w:r>
        <w:t xml:space="preserve">Physical &amp; environmental security </w:t>
      </w:r>
    </w:p>
    <w:p w14:paraId="34082A3D" w14:textId="38494432" w:rsidR="002F2CA4" w:rsidRDefault="002F2CA4" w:rsidP="002F2CA4">
      <w:pPr>
        <w:pStyle w:val="ListParagraph"/>
        <w:numPr>
          <w:ilvl w:val="1"/>
          <w:numId w:val="13"/>
        </w:numPr>
      </w:pPr>
      <w:r>
        <w:t>Critical or sensitive network equipment will be housed in secure areas, protected by a secure perimeter, with appropriate security barriers and entry controls.</w:t>
      </w:r>
    </w:p>
    <w:p w14:paraId="6E39E7E2" w14:textId="77777777" w:rsidR="002F2CA4" w:rsidRPr="002F2CA4" w:rsidRDefault="002F2CA4" w:rsidP="002F2CA4">
      <w:pPr>
        <w:pStyle w:val="ListParagraph"/>
        <w:numPr>
          <w:ilvl w:val="1"/>
          <w:numId w:val="13"/>
        </w:numPr>
      </w:pPr>
      <w:r w:rsidRPr="002F2CA4">
        <w:rPr>
          <w:b/>
          <w:bCs/>
          <w:i/>
          <w:iCs/>
          <w:u w:val="single"/>
        </w:rPr>
        <w:t>Insert job title here</w:t>
      </w:r>
      <w:r>
        <w:t xml:space="preserve"> is responsible for ensuring that door lock codes are changed periodically, following a compromise of the code, if she/he suspects the code has been compromised, or when required to do so by the Data Security and Protection Lead </w:t>
      </w:r>
      <w:r w:rsidRPr="002F2CA4">
        <w:rPr>
          <w:b/>
          <w:bCs/>
        </w:rPr>
        <w:t>or equivalent job role.</w:t>
      </w:r>
    </w:p>
    <w:p w14:paraId="3B8F2701" w14:textId="77777777" w:rsidR="002F2CA4" w:rsidRDefault="002F2CA4" w:rsidP="002F2CA4">
      <w:pPr>
        <w:pStyle w:val="ListParagraph"/>
        <w:numPr>
          <w:ilvl w:val="1"/>
          <w:numId w:val="13"/>
        </w:numPr>
      </w:pPr>
      <w:r>
        <w:t xml:space="preserve">Critical or sensitive network equipment will be protected from power supply failures. </w:t>
      </w:r>
    </w:p>
    <w:p w14:paraId="21BFDD47" w14:textId="77777777" w:rsidR="002F2CA4" w:rsidRDefault="002F2CA4" w:rsidP="002F2CA4">
      <w:pPr>
        <w:pStyle w:val="ListParagraph"/>
        <w:numPr>
          <w:ilvl w:val="1"/>
          <w:numId w:val="13"/>
        </w:numPr>
      </w:pPr>
      <w:r>
        <w:t>Critical or sensitive network equipment will be protected by intruder alarms and fire suppression systems.</w:t>
      </w:r>
    </w:p>
    <w:p w14:paraId="05BDDC59" w14:textId="77777777" w:rsidR="002F2CA4" w:rsidRDefault="002F2CA4" w:rsidP="002F2CA4">
      <w:pPr>
        <w:pStyle w:val="ListParagraph"/>
        <w:numPr>
          <w:ilvl w:val="1"/>
          <w:numId w:val="13"/>
        </w:numPr>
      </w:pPr>
      <w:r>
        <w:t xml:space="preserve">Smoking, eating and drinking is forbidden in areas housing critical or sensitive network equipment. </w:t>
      </w:r>
    </w:p>
    <w:p w14:paraId="356E0C64" w14:textId="77777777" w:rsidR="002F2CA4" w:rsidRDefault="002F2CA4" w:rsidP="002F2CA4">
      <w:pPr>
        <w:pStyle w:val="ListParagraph"/>
        <w:numPr>
          <w:ilvl w:val="1"/>
          <w:numId w:val="13"/>
        </w:numPr>
      </w:pPr>
      <w:r w:rsidRPr="002F2CA4">
        <w:rPr>
          <w:b/>
          <w:bCs/>
          <w:i/>
          <w:iCs/>
          <w:u w:val="single"/>
        </w:rPr>
        <w:t>Insert job title here</w:t>
      </w:r>
      <w:r>
        <w:t xml:space="preserve"> is responsible for authorising all visitors to secure network areas and for making visitors aware of network security requirements.</w:t>
      </w:r>
    </w:p>
    <w:p w14:paraId="2476DFB7" w14:textId="77777777" w:rsidR="002F2CA4" w:rsidRDefault="002F2CA4" w:rsidP="002F2CA4">
      <w:pPr>
        <w:pStyle w:val="ListParagraph"/>
        <w:numPr>
          <w:ilvl w:val="1"/>
          <w:numId w:val="13"/>
        </w:numPr>
      </w:pPr>
      <w:r>
        <w:t>All visitors to secure network areas must be logged in and out.  The log will contain name, organisation, purpose of visit, date, and time in and out.</w:t>
      </w:r>
    </w:p>
    <w:p w14:paraId="3E6FFD49" w14:textId="25681192" w:rsidR="002F2CA4" w:rsidRDefault="002F2CA4" w:rsidP="002F2CA4">
      <w:pPr>
        <w:pStyle w:val="ListParagraph"/>
        <w:numPr>
          <w:ilvl w:val="1"/>
          <w:numId w:val="13"/>
        </w:numPr>
      </w:pPr>
      <w:r w:rsidRPr="002F2CA4">
        <w:rPr>
          <w:b/>
          <w:bCs/>
          <w:i/>
          <w:iCs/>
          <w:u w:val="single"/>
        </w:rPr>
        <w:t>Insert job title</w:t>
      </w:r>
      <w:r>
        <w:t xml:space="preserve"> here will ensure that all relevant staff are made aware of procedures for visitors and that visitors are escorted, when necessary.</w:t>
      </w:r>
    </w:p>
    <w:p w14:paraId="717070D7" w14:textId="79C3C4C6" w:rsidR="002F2CA4" w:rsidRDefault="002F2CA4" w:rsidP="002F2CA4">
      <w:pPr>
        <w:pStyle w:val="Heading2"/>
        <w:numPr>
          <w:ilvl w:val="0"/>
          <w:numId w:val="13"/>
        </w:numPr>
      </w:pPr>
      <w:r>
        <w:lastRenderedPageBreak/>
        <w:t xml:space="preserve">Access control to secure network areas </w:t>
      </w:r>
    </w:p>
    <w:p w14:paraId="27DDE96E" w14:textId="0750DC62" w:rsidR="002F2CA4" w:rsidRDefault="002F2CA4" w:rsidP="002F2CA4">
      <w:pPr>
        <w:pStyle w:val="ListParagraph"/>
        <w:numPr>
          <w:ilvl w:val="1"/>
          <w:numId w:val="13"/>
        </w:numPr>
      </w:pPr>
      <w:r>
        <w:t>Entry to secure areas housing critical or sensitive network equipment will be restricted to those whose job requires it.</w:t>
      </w:r>
    </w:p>
    <w:p w14:paraId="35E9E758" w14:textId="725EA844" w:rsidR="002F2CA4" w:rsidRDefault="002F2CA4" w:rsidP="002F2CA4">
      <w:pPr>
        <w:pStyle w:val="ListParagraph"/>
        <w:numPr>
          <w:ilvl w:val="1"/>
          <w:numId w:val="13"/>
        </w:numPr>
      </w:pPr>
      <w:r w:rsidRPr="002F2CA4">
        <w:rPr>
          <w:b/>
          <w:bCs/>
          <w:i/>
          <w:iCs/>
          <w:u w:val="single"/>
        </w:rPr>
        <w:t>Insert job title here</w:t>
      </w:r>
      <w:r>
        <w:t xml:space="preserve"> will maintain and periodically review a list of those with unsupervised access. </w:t>
      </w:r>
    </w:p>
    <w:p w14:paraId="695CF195" w14:textId="0D4F4EC7" w:rsidR="002F2CA4" w:rsidRDefault="002F2CA4" w:rsidP="002F2CA4">
      <w:pPr>
        <w:pStyle w:val="Heading2"/>
        <w:numPr>
          <w:ilvl w:val="0"/>
          <w:numId w:val="13"/>
        </w:numPr>
      </w:pPr>
      <w:r>
        <w:t xml:space="preserve">Access control to the network </w:t>
      </w:r>
    </w:p>
    <w:p w14:paraId="28CFF556" w14:textId="4D03AD39" w:rsidR="002F2CA4" w:rsidRDefault="002F2CA4" w:rsidP="002F2CA4">
      <w:pPr>
        <w:pStyle w:val="ListParagraph"/>
        <w:numPr>
          <w:ilvl w:val="1"/>
          <w:numId w:val="13"/>
        </w:numPr>
      </w:pPr>
      <w:r>
        <w:t>Access to the network will be via a secure log-on procedure, designed to minimise the opportunity for unauthorised access.  Remote access to the network will conform to the Remote Access Policy. Delete if remote access is not allowed.</w:t>
      </w:r>
    </w:p>
    <w:p w14:paraId="01536938" w14:textId="77777777" w:rsidR="002F2CA4" w:rsidRDefault="002F2CA4" w:rsidP="002F2CA4">
      <w:pPr>
        <w:pStyle w:val="ListParagraph"/>
        <w:numPr>
          <w:ilvl w:val="1"/>
          <w:numId w:val="13"/>
        </w:numPr>
      </w:pPr>
      <w:r>
        <w:t>Third party access to the network will be based on a formal written contract.</w:t>
      </w:r>
    </w:p>
    <w:p w14:paraId="20FA17D8" w14:textId="48CEB8EC" w:rsidR="002F2CA4" w:rsidRDefault="002F2CA4" w:rsidP="002F2CA4">
      <w:pPr>
        <w:pStyle w:val="ListParagraph"/>
        <w:numPr>
          <w:ilvl w:val="1"/>
          <w:numId w:val="13"/>
        </w:numPr>
      </w:pPr>
      <w:r>
        <w:t xml:space="preserve">All third-party access to the network must be logged.   </w:t>
      </w:r>
    </w:p>
    <w:p w14:paraId="3571891E" w14:textId="541BC5FE" w:rsidR="002F2CA4" w:rsidRDefault="002F2CA4" w:rsidP="002F2CA4">
      <w:pPr>
        <w:pStyle w:val="Heading2"/>
        <w:numPr>
          <w:ilvl w:val="0"/>
          <w:numId w:val="13"/>
        </w:numPr>
      </w:pPr>
      <w:r>
        <w:t xml:space="preserve">External network connections </w:t>
      </w:r>
    </w:p>
    <w:p w14:paraId="5D990696" w14:textId="529E9A3C" w:rsidR="002F2CA4" w:rsidRDefault="002F2CA4" w:rsidP="002F2CA4">
      <w:pPr>
        <w:pStyle w:val="ListParagraph"/>
        <w:numPr>
          <w:ilvl w:val="1"/>
          <w:numId w:val="13"/>
        </w:numPr>
      </w:pPr>
      <w:r w:rsidRPr="002F2CA4">
        <w:rPr>
          <w:b/>
          <w:bCs/>
        </w:rPr>
        <w:t>If applicable:</w:t>
      </w:r>
      <w:r>
        <w:t xml:space="preserve"> We will ensure that all connections to external networks and systems have documented and approved System Security Policies.</w:t>
      </w:r>
    </w:p>
    <w:p w14:paraId="780DE4DE" w14:textId="3BD5799F" w:rsidR="002F2CA4" w:rsidRDefault="002F2CA4" w:rsidP="002F2CA4">
      <w:pPr>
        <w:pStyle w:val="ListParagraph"/>
        <w:numPr>
          <w:ilvl w:val="1"/>
          <w:numId w:val="13"/>
        </w:numPr>
      </w:pPr>
      <w:r w:rsidRPr="002F2CA4">
        <w:rPr>
          <w:b/>
          <w:bCs/>
          <w:i/>
          <w:iCs/>
          <w:u w:val="single"/>
        </w:rPr>
        <w:t>Insert job title here</w:t>
      </w:r>
      <w:r>
        <w:t xml:space="preserve"> must approve all connections to external networks and systems before they commence operation.</w:t>
      </w:r>
    </w:p>
    <w:p w14:paraId="4811FE40" w14:textId="19BD30CA" w:rsidR="002F2CA4" w:rsidRDefault="002F2CA4" w:rsidP="002F2CA4">
      <w:pPr>
        <w:pStyle w:val="Heading2"/>
        <w:numPr>
          <w:ilvl w:val="0"/>
          <w:numId w:val="13"/>
        </w:numPr>
      </w:pPr>
      <w:r>
        <w:t xml:space="preserve">Maintenance contracts </w:t>
      </w:r>
    </w:p>
    <w:p w14:paraId="7C33B12E" w14:textId="66213C07" w:rsidR="002F2CA4" w:rsidRDefault="002F2CA4" w:rsidP="002F2CA4">
      <w:pPr>
        <w:pStyle w:val="ListParagraph"/>
        <w:numPr>
          <w:ilvl w:val="1"/>
          <w:numId w:val="13"/>
        </w:numPr>
      </w:pPr>
      <w:r w:rsidRPr="002F2CA4">
        <w:rPr>
          <w:b/>
          <w:bCs/>
          <w:i/>
          <w:iCs/>
          <w:u w:val="single"/>
        </w:rPr>
        <w:t>Insert job title here</w:t>
      </w:r>
      <w:r>
        <w:t xml:space="preserve"> will ensure that maintenance contracts are maintained and periodically reviewed for all network equipment.</w:t>
      </w:r>
    </w:p>
    <w:p w14:paraId="15471AD3" w14:textId="1D3FE631" w:rsidR="002F2CA4" w:rsidRDefault="002F2CA4" w:rsidP="002F2CA4">
      <w:pPr>
        <w:pStyle w:val="ListParagraph"/>
        <w:numPr>
          <w:ilvl w:val="1"/>
          <w:numId w:val="13"/>
        </w:numPr>
      </w:pPr>
      <w:r>
        <w:t xml:space="preserve">All contract details will constitute part of the Information Asset register (IAR). </w:t>
      </w:r>
    </w:p>
    <w:p w14:paraId="63DCD61A" w14:textId="614A23A3" w:rsidR="002F2CA4" w:rsidRDefault="002F2CA4" w:rsidP="002F2CA4">
      <w:pPr>
        <w:pStyle w:val="Heading2"/>
        <w:numPr>
          <w:ilvl w:val="0"/>
          <w:numId w:val="13"/>
        </w:numPr>
      </w:pPr>
      <w:r>
        <w:t xml:space="preserve">Data &amp; software exchange </w:t>
      </w:r>
    </w:p>
    <w:p w14:paraId="3FEF2170" w14:textId="53E2AE96" w:rsidR="0063304A" w:rsidRDefault="002F2CA4" w:rsidP="0063304A">
      <w:pPr>
        <w:pStyle w:val="ListParagraph"/>
        <w:numPr>
          <w:ilvl w:val="1"/>
          <w:numId w:val="13"/>
        </w:numPr>
      </w:pPr>
      <w:r>
        <w:t xml:space="preserve">Formal agreements for the exchange of data and software between organisations must be established and approved by </w:t>
      </w:r>
      <w:r w:rsidRPr="0063304A">
        <w:rPr>
          <w:b/>
          <w:bCs/>
          <w:i/>
          <w:iCs/>
          <w:u w:val="single"/>
        </w:rPr>
        <w:t>insert job title here.</w:t>
      </w:r>
    </w:p>
    <w:p w14:paraId="797FF7C2" w14:textId="35227A63" w:rsidR="002F2CA4" w:rsidRDefault="002F2CA4" w:rsidP="002F2CA4">
      <w:pPr>
        <w:pStyle w:val="ListParagraph"/>
        <w:numPr>
          <w:ilvl w:val="1"/>
          <w:numId w:val="13"/>
        </w:numPr>
      </w:pPr>
      <w:r>
        <w:t xml:space="preserve">All exchanges of data between organisations will be recorded on the Record of Processing Activities (ROPA). </w:t>
      </w:r>
    </w:p>
    <w:p w14:paraId="3D50C091" w14:textId="46ECD1F3" w:rsidR="002F2CA4" w:rsidRDefault="002F2CA4" w:rsidP="0063304A">
      <w:pPr>
        <w:pStyle w:val="Heading2"/>
        <w:numPr>
          <w:ilvl w:val="0"/>
          <w:numId w:val="13"/>
        </w:numPr>
      </w:pPr>
      <w:r>
        <w:t xml:space="preserve">Fault logging </w:t>
      </w:r>
    </w:p>
    <w:p w14:paraId="1ACF1DA1" w14:textId="363F5D87" w:rsidR="002F2CA4" w:rsidRDefault="0063304A" w:rsidP="002F2CA4">
      <w:r>
        <w:t xml:space="preserve">12.1 </w:t>
      </w:r>
      <w:r w:rsidR="002F2CA4" w:rsidRPr="0063304A">
        <w:rPr>
          <w:b/>
          <w:bCs/>
          <w:i/>
          <w:iCs/>
          <w:u w:val="single"/>
        </w:rPr>
        <w:t>Insert job title here</w:t>
      </w:r>
      <w:r w:rsidR="002F2CA4">
        <w:t xml:space="preserve"> is responsible for ensuring that a log of all faults on the network is maintained and reviewed.  A written procedure to report faults and review countermeasures can be located insert location here.  </w:t>
      </w:r>
    </w:p>
    <w:p w14:paraId="16B05C84" w14:textId="77777777" w:rsidR="002F2CA4" w:rsidRDefault="002F2CA4" w:rsidP="002F2CA4"/>
    <w:p w14:paraId="06DA022F" w14:textId="79C392EE" w:rsidR="002F2CA4" w:rsidRDefault="002F2CA4" w:rsidP="0063304A">
      <w:pPr>
        <w:pStyle w:val="Heading2"/>
        <w:numPr>
          <w:ilvl w:val="0"/>
          <w:numId w:val="13"/>
        </w:numPr>
      </w:pPr>
      <w:r>
        <w:lastRenderedPageBreak/>
        <w:t xml:space="preserve">Security operating procedures </w:t>
      </w:r>
    </w:p>
    <w:p w14:paraId="0E254042" w14:textId="461ECA91" w:rsidR="0063304A" w:rsidRPr="0063304A" w:rsidRDefault="002F2CA4" w:rsidP="0063304A">
      <w:pPr>
        <w:pStyle w:val="ListParagraph"/>
        <w:numPr>
          <w:ilvl w:val="1"/>
          <w:numId w:val="13"/>
        </w:numPr>
        <w:rPr>
          <w:b/>
          <w:bCs/>
          <w:i/>
          <w:iCs/>
          <w:u w:val="single"/>
        </w:rPr>
      </w:pPr>
      <w:r w:rsidRPr="0063304A">
        <w:rPr>
          <w:b/>
          <w:bCs/>
          <w:i/>
          <w:iCs/>
          <w:u w:val="single"/>
        </w:rPr>
        <w:t>Insert your security operating procedures here.</w:t>
      </w:r>
    </w:p>
    <w:p w14:paraId="176997FA" w14:textId="709B3AA2" w:rsidR="002F2CA4" w:rsidRDefault="002F2CA4" w:rsidP="0063304A">
      <w:pPr>
        <w:pStyle w:val="ListParagraph"/>
        <w:numPr>
          <w:ilvl w:val="1"/>
          <w:numId w:val="13"/>
        </w:numPr>
      </w:pPr>
      <w:r>
        <w:t xml:space="preserve">Changes to operating procedures must be authorised by insert job title here. </w:t>
      </w:r>
    </w:p>
    <w:p w14:paraId="71D29988" w14:textId="7E1EBC73" w:rsidR="002F2CA4" w:rsidRDefault="002F2CA4" w:rsidP="0063304A">
      <w:pPr>
        <w:pStyle w:val="Heading2"/>
        <w:numPr>
          <w:ilvl w:val="0"/>
          <w:numId w:val="13"/>
        </w:numPr>
      </w:pPr>
      <w:r>
        <w:t xml:space="preserve">Network operating procedures </w:t>
      </w:r>
    </w:p>
    <w:p w14:paraId="1BDC026E" w14:textId="6255F858" w:rsidR="0063304A" w:rsidRDefault="002F2CA4" w:rsidP="0063304A">
      <w:pPr>
        <w:pStyle w:val="ListParagraph"/>
        <w:numPr>
          <w:ilvl w:val="1"/>
          <w:numId w:val="13"/>
        </w:numPr>
      </w:pPr>
      <w:r>
        <w:t xml:space="preserve">Insert your network operating procedures here.  </w:t>
      </w:r>
    </w:p>
    <w:p w14:paraId="7E2D524F" w14:textId="44A8A8C6" w:rsidR="002F2CA4" w:rsidRDefault="002F2CA4" w:rsidP="002F2CA4">
      <w:pPr>
        <w:pStyle w:val="ListParagraph"/>
        <w:numPr>
          <w:ilvl w:val="1"/>
          <w:numId w:val="13"/>
        </w:numPr>
      </w:pPr>
      <w:r>
        <w:t xml:space="preserve">Changes to operating procedures must be authorised by insert job title here. </w:t>
      </w:r>
    </w:p>
    <w:p w14:paraId="2BBB9F68" w14:textId="4707B6B4" w:rsidR="002F2CA4" w:rsidRDefault="002F2CA4" w:rsidP="0063304A">
      <w:pPr>
        <w:pStyle w:val="Heading2"/>
        <w:numPr>
          <w:ilvl w:val="0"/>
          <w:numId w:val="13"/>
        </w:numPr>
      </w:pPr>
      <w:r>
        <w:t xml:space="preserve">Data backup &amp; restoration </w:t>
      </w:r>
    </w:p>
    <w:p w14:paraId="1554096F" w14:textId="77AE3BC6" w:rsidR="0063304A" w:rsidRDefault="002F2CA4" w:rsidP="0063304A">
      <w:pPr>
        <w:pStyle w:val="ListParagraph"/>
        <w:numPr>
          <w:ilvl w:val="1"/>
          <w:numId w:val="13"/>
        </w:numPr>
      </w:pPr>
      <w:r>
        <w:t xml:space="preserve">Data backup procedures are outlined in the Emergency and Business Continuity Plan document. </w:t>
      </w:r>
      <w:r w:rsidRPr="0063304A">
        <w:rPr>
          <w:b/>
          <w:bCs/>
        </w:rPr>
        <w:t>Ensure that you add these procedures to your</w:t>
      </w:r>
      <w:r w:rsidR="0063304A" w:rsidRPr="0063304A">
        <w:rPr>
          <w:b/>
          <w:bCs/>
        </w:rPr>
        <w:t xml:space="preserve"> </w:t>
      </w:r>
      <w:r w:rsidRPr="0063304A">
        <w:rPr>
          <w:b/>
          <w:bCs/>
        </w:rPr>
        <w:t>Business Continuity Plan.</w:t>
      </w:r>
      <w:r>
        <w:t xml:space="preserve"> </w:t>
      </w:r>
    </w:p>
    <w:p w14:paraId="095B191D" w14:textId="2A2C6C2F" w:rsidR="002F2CA4" w:rsidRDefault="002F2CA4" w:rsidP="0063304A">
      <w:pPr>
        <w:pStyle w:val="Heading2"/>
        <w:numPr>
          <w:ilvl w:val="0"/>
          <w:numId w:val="13"/>
        </w:numPr>
      </w:pPr>
      <w:r>
        <w:t xml:space="preserve">User responsibilities, awareness &amp; training </w:t>
      </w:r>
    </w:p>
    <w:p w14:paraId="35E00B03" w14:textId="6F133A8B" w:rsidR="0063304A" w:rsidRDefault="002F2CA4" w:rsidP="0063304A">
      <w:pPr>
        <w:pStyle w:val="ListParagraph"/>
        <w:numPr>
          <w:ilvl w:val="1"/>
          <w:numId w:val="13"/>
        </w:numPr>
      </w:pPr>
      <w:r>
        <w:t>We will ensure that all users of the network are provided with the necessary security guidance, awareness and training to discharge their security responsibilities.</w:t>
      </w:r>
    </w:p>
    <w:p w14:paraId="0BEA96AC" w14:textId="70EC575A" w:rsidR="002F2CA4" w:rsidRDefault="002F2CA4" w:rsidP="0063304A">
      <w:pPr>
        <w:pStyle w:val="ListParagraph"/>
        <w:numPr>
          <w:ilvl w:val="1"/>
          <w:numId w:val="13"/>
        </w:numPr>
      </w:pPr>
      <w:r>
        <w:t xml:space="preserve">These procedures will be outlined in the staff handbook. </w:t>
      </w:r>
    </w:p>
    <w:p w14:paraId="245466F0" w14:textId="6D4D984D" w:rsidR="002F2CA4" w:rsidRDefault="002F2CA4" w:rsidP="0063304A">
      <w:pPr>
        <w:pStyle w:val="Heading2"/>
        <w:numPr>
          <w:ilvl w:val="0"/>
          <w:numId w:val="13"/>
        </w:numPr>
      </w:pPr>
      <w:r>
        <w:t xml:space="preserve">Accreditation of network systems </w:t>
      </w:r>
    </w:p>
    <w:p w14:paraId="70F8E963" w14:textId="45F47FF5" w:rsidR="002F2CA4" w:rsidRDefault="002F2CA4" w:rsidP="002F2CA4">
      <w:pPr>
        <w:pStyle w:val="ListParagraph"/>
        <w:numPr>
          <w:ilvl w:val="1"/>
          <w:numId w:val="13"/>
        </w:numPr>
      </w:pPr>
      <w:r w:rsidRPr="0063304A">
        <w:rPr>
          <w:b/>
          <w:bCs/>
          <w:i/>
          <w:iCs/>
          <w:u w:val="single"/>
        </w:rPr>
        <w:t>Insert job title here</w:t>
      </w:r>
      <w:r>
        <w:t xml:space="preserve"> is responsible for ensuring that the network does not pose an unacceptable security risk to the organisation.  They will require checks on, or an audit of, actual implementations based on approved security policies. </w:t>
      </w:r>
    </w:p>
    <w:p w14:paraId="181E7181" w14:textId="2647FB33" w:rsidR="002F2CA4" w:rsidRDefault="002F2CA4" w:rsidP="0063304A">
      <w:pPr>
        <w:pStyle w:val="Heading2"/>
        <w:numPr>
          <w:ilvl w:val="0"/>
          <w:numId w:val="13"/>
        </w:numPr>
      </w:pPr>
      <w:r>
        <w:t xml:space="preserve">Malicious software </w:t>
      </w:r>
    </w:p>
    <w:p w14:paraId="5A88A510" w14:textId="6C5FFDD5" w:rsidR="002F2CA4" w:rsidRDefault="002F2CA4" w:rsidP="002F2CA4">
      <w:pPr>
        <w:pStyle w:val="ListParagraph"/>
        <w:numPr>
          <w:ilvl w:val="1"/>
          <w:numId w:val="13"/>
        </w:numPr>
      </w:pPr>
      <w:r>
        <w:t xml:space="preserve">We will ensure that measures are in place to detect and protect the network from viruses and other malicious software. </w:t>
      </w:r>
    </w:p>
    <w:p w14:paraId="473143AF" w14:textId="3EEF56EE" w:rsidR="002F2CA4" w:rsidRDefault="002F2CA4" w:rsidP="00885459">
      <w:pPr>
        <w:pStyle w:val="Heading2"/>
        <w:numPr>
          <w:ilvl w:val="0"/>
          <w:numId w:val="13"/>
        </w:numPr>
      </w:pPr>
      <w:r>
        <w:t xml:space="preserve">Secure disposal or re-use of equipment </w:t>
      </w:r>
    </w:p>
    <w:p w14:paraId="289BA8DC" w14:textId="77777777" w:rsidR="0063304A" w:rsidRDefault="002F2CA4" w:rsidP="0063304A">
      <w:pPr>
        <w:pStyle w:val="ListParagraph"/>
        <w:numPr>
          <w:ilvl w:val="1"/>
          <w:numId w:val="13"/>
        </w:numPr>
      </w:pPr>
      <w:r>
        <w:t>We will ensure that where equipment is being disposed of all data on the equipment (e.g. on hard disks or tapes) is disposed of in-line with our Record Keeping Policy</w:t>
      </w:r>
      <w:r w:rsidR="0063304A">
        <w:t>.</w:t>
      </w:r>
    </w:p>
    <w:p w14:paraId="2E05E7C4" w14:textId="62549368" w:rsidR="002F2CA4" w:rsidRDefault="002F2CA4" w:rsidP="00885459">
      <w:pPr>
        <w:pStyle w:val="Heading2"/>
        <w:numPr>
          <w:ilvl w:val="0"/>
          <w:numId w:val="13"/>
        </w:numPr>
      </w:pPr>
      <w:r>
        <w:lastRenderedPageBreak/>
        <w:t xml:space="preserve">System change control </w:t>
      </w:r>
    </w:p>
    <w:p w14:paraId="6B0A4692" w14:textId="5C8AB195" w:rsidR="002F2CA4" w:rsidRDefault="002F2CA4" w:rsidP="002F2CA4">
      <w:pPr>
        <w:pStyle w:val="ListParagraph"/>
        <w:numPr>
          <w:ilvl w:val="1"/>
          <w:numId w:val="13"/>
        </w:numPr>
      </w:pPr>
      <w:r w:rsidRPr="00885459">
        <w:rPr>
          <w:b/>
          <w:bCs/>
          <w:i/>
          <w:iCs/>
          <w:u w:val="single"/>
        </w:rPr>
        <w:t>Insert job title here</w:t>
      </w:r>
      <w:r>
        <w:t xml:space="preserve"> is responsible for updating all relevant Network Security Policies, design documentation, security operating procedures and network operating procedures. </w:t>
      </w:r>
    </w:p>
    <w:p w14:paraId="0442461B" w14:textId="35EF2CD1" w:rsidR="002F2CA4" w:rsidRDefault="002F2CA4" w:rsidP="00885459">
      <w:pPr>
        <w:pStyle w:val="Heading2"/>
        <w:numPr>
          <w:ilvl w:val="0"/>
          <w:numId w:val="13"/>
        </w:numPr>
      </w:pPr>
      <w:r>
        <w:t xml:space="preserve">Reporting security incidents &amp; weaknesses </w:t>
      </w:r>
    </w:p>
    <w:p w14:paraId="5B894F75" w14:textId="77777777" w:rsidR="00885459" w:rsidRDefault="002F2CA4" w:rsidP="002F2CA4">
      <w:pPr>
        <w:pStyle w:val="ListParagraph"/>
        <w:numPr>
          <w:ilvl w:val="1"/>
          <w:numId w:val="13"/>
        </w:numPr>
      </w:pPr>
      <w:r>
        <w:t>All potential security breaches must be investigated and reported to the Data Security and Protection Lead or equivalent job role and an Information Security Incident Report Form must be completed.</w:t>
      </w:r>
    </w:p>
    <w:p w14:paraId="20F9CE30" w14:textId="7EF2EC89" w:rsidR="002F2CA4" w:rsidRDefault="002F2CA4" w:rsidP="002F2CA4">
      <w:pPr>
        <w:pStyle w:val="ListParagraph"/>
        <w:numPr>
          <w:ilvl w:val="1"/>
          <w:numId w:val="13"/>
        </w:numPr>
      </w:pPr>
      <w:r>
        <w:t xml:space="preserve">We will follow the procedures set out in the Data Security Policy. </w:t>
      </w:r>
    </w:p>
    <w:p w14:paraId="2A67D571" w14:textId="18E7C004" w:rsidR="002F2CA4" w:rsidRDefault="002F2CA4" w:rsidP="00885459">
      <w:pPr>
        <w:pStyle w:val="Heading2"/>
        <w:numPr>
          <w:ilvl w:val="0"/>
          <w:numId w:val="13"/>
        </w:numPr>
      </w:pPr>
      <w:r>
        <w:t xml:space="preserve">Business continuity &amp; disaster recovery plans </w:t>
      </w:r>
    </w:p>
    <w:p w14:paraId="4F04CE7C" w14:textId="06725347" w:rsidR="00885459" w:rsidRDefault="002F2CA4" w:rsidP="00885459">
      <w:pPr>
        <w:pStyle w:val="ListParagraph"/>
        <w:numPr>
          <w:ilvl w:val="1"/>
          <w:numId w:val="13"/>
        </w:numPr>
      </w:pPr>
      <w:r>
        <w:t xml:space="preserve">We will ensure that business continuity plans are produced for the network. </w:t>
      </w:r>
    </w:p>
    <w:p w14:paraId="4D62C668" w14:textId="52F5A37D" w:rsidR="002F2CA4" w:rsidRDefault="002F2CA4" w:rsidP="002F2CA4">
      <w:pPr>
        <w:pStyle w:val="ListParagraph"/>
        <w:numPr>
          <w:ilvl w:val="1"/>
          <w:numId w:val="13"/>
        </w:numPr>
      </w:pPr>
      <w:r>
        <w:t xml:space="preserve">The plans must be reviewed and tested on a regular basis. </w:t>
      </w:r>
    </w:p>
    <w:p w14:paraId="61626FFA" w14:textId="6FB7E4E4" w:rsidR="002F2CA4" w:rsidRDefault="002F2CA4" w:rsidP="00885459">
      <w:pPr>
        <w:pStyle w:val="Heading2"/>
        <w:numPr>
          <w:ilvl w:val="0"/>
          <w:numId w:val="13"/>
        </w:numPr>
      </w:pPr>
      <w:r>
        <w:t xml:space="preserve">Approval </w:t>
      </w:r>
    </w:p>
    <w:p w14:paraId="3245A374" w14:textId="0C1A03A6" w:rsidR="002F2CA4" w:rsidRDefault="002F2CA4" w:rsidP="00885459">
      <w:pPr>
        <w:pStyle w:val="ListParagraph"/>
        <w:numPr>
          <w:ilvl w:val="1"/>
          <w:numId w:val="13"/>
        </w:numPr>
      </w:pPr>
      <w:r>
        <w:t xml:space="preserve">This policy has been approved by the undersigned and will be reviewed at least annually.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775"/>
      </w:tblGrid>
      <w:tr w:rsidR="00885459" w:rsidRPr="00885459" w14:paraId="7C9C79F8" w14:textId="77777777" w:rsidTr="00885459">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B8E6E84" w14:textId="77777777" w:rsidR="00885459" w:rsidRPr="00885459" w:rsidRDefault="00885459" w:rsidP="00885459">
            <w:r w:rsidRPr="00885459">
              <w:t>Name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232A979" w14:textId="77777777" w:rsidR="00885459" w:rsidRPr="00885459" w:rsidRDefault="00885459" w:rsidP="00885459">
            <w:r w:rsidRPr="00885459">
              <w:t> </w:t>
            </w:r>
          </w:p>
        </w:tc>
      </w:tr>
      <w:tr w:rsidR="00885459" w:rsidRPr="00885459" w14:paraId="1D2D8375" w14:textId="77777777" w:rsidTr="00885459">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1A001855" w14:textId="77777777" w:rsidR="00885459" w:rsidRPr="00885459" w:rsidRDefault="00885459" w:rsidP="00885459">
            <w:r w:rsidRPr="00885459">
              <w:t>Signature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0B22476" w14:textId="77777777" w:rsidR="00885459" w:rsidRPr="00885459" w:rsidRDefault="00885459" w:rsidP="00885459">
            <w:r w:rsidRPr="00885459">
              <w:t> </w:t>
            </w:r>
          </w:p>
        </w:tc>
      </w:tr>
      <w:tr w:rsidR="00885459" w:rsidRPr="00885459" w14:paraId="58381ECD" w14:textId="77777777" w:rsidTr="00885459">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618E901" w14:textId="77777777" w:rsidR="00885459" w:rsidRPr="00885459" w:rsidRDefault="00885459" w:rsidP="00885459">
            <w:r w:rsidRPr="00885459">
              <w:t>Approval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4AFD2D6" w14:textId="77777777" w:rsidR="00885459" w:rsidRPr="00885459" w:rsidRDefault="00885459" w:rsidP="00885459">
            <w:r w:rsidRPr="00885459">
              <w:t> </w:t>
            </w:r>
          </w:p>
        </w:tc>
      </w:tr>
      <w:tr w:rsidR="00885459" w:rsidRPr="00885459" w14:paraId="345271F2" w14:textId="77777777" w:rsidTr="00885459">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C028E1D" w14:textId="77777777" w:rsidR="00885459" w:rsidRPr="00885459" w:rsidRDefault="00885459" w:rsidP="00885459">
            <w:r w:rsidRPr="00885459">
              <w:t>Review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912E11B" w14:textId="77777777" w:rsidR="00885459" w:rsidRPr="00885459" w:rsidRDefault="00885459" w:rsidP="00885459">
            <w:r w:rsidRPr="00885459">
              <w:t> </w:t>
            </w:r>
          </w:p>
        </w:tc>
      </w:tr>
    </w:tbl>
    <w:p w14:paraId="39E7C915" w14:textId="77777777" w:rsidR="00885459" w:rsidRPr="002F2CA4" w:rsidRDefault="00885459" w:rsidP="00885459"/>
    <w:sectPr w:rsidR="00885459" w:rsidRPr="002F2CA4" w:rsidSect="00760732">
      <w:footerReference w:type="even" r:id="rId12"/>
      <w:footerReference w:type="default" r:id="rId13"/>
      <w:footerReference w:type="first" r:id="rId14"/>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07A6" w14:textId="77777777" w:rsidR="00196663" w:rsidRDefault="00196663" w:rsidP="001C6919">
      <w:pPr>
        <w:spacing w:after="0" w:line="240" w:lineRule="auto"/>
      </w:pPr>
      <w:r>
        <w:separator/>
      </w:r>
    </w:p>
  </w:endnote>
  <w:endnote w:type="continuationSeparator" w:id="0">
    <w:p w14:paraId="74C2D4A6" w14:textId="77777777" w:rsidR="00196663" w:rsidRDefault="00196663"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EndPr>
      <w:rPr>
        <w:rStyle w:val="PageNumber"/>
      </w:rPr>
    </w:sdtEnd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EndPr>
      <w:rPr>
        <w:rStyle w:val="PageNumber"/>
      </w:rPr>
    </w:sdtEnd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EndPr>
      <w:rPr>
        <w:rStyle w:val="PageNumber"/>
      </w:rPr>
    </w:sdtEnd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0E18" w14:textId="77777777" w:rsidR="00196663" w:rsidRDefault="00196663" w:rsidP="001C6919">
      <w:pPr>
        <w:spacing w:after="0" w:line="240" w:lineRule="auto"/>
      </w:pPr>
      <w:r>
        <w:separator/>
      </w:r>
    </w:p>
  </w:footnote>
  <w:footnote w:type="continuationSeparator" w:id="0">
    <w:p w14:paraId="10438A8B" w14:textId="77777777" w:rsidR="00196663" w:rsidRDefault="00196663"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E3C26"/>
    <w:multiLevelType w:val="multilevel"/>
    <w:tmpl w:val="C220DD2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6"/>
  </w:num>
  <w:num w:numId="3" w16cid:durableId="617108548">
    <w:abstractNumId w:val="2"/>
  </w:num>
  <w:num w:numId="4" w16cid:durableId="269434707">
    <w:abstractNumId w:val="11"/>
  </w:num>
  <w:num w:numId="5" w16cid:durableId="908343542">
    <w:abstractNumId w:val="12"/>
  </w:num>
  <w:num w:numId="6" w16cid:durableId="535772624">
    <w:abstractNumId w:val="4"/>
  </w:num>
  <w:num w:numId="7" w16cid:durableId="797072632">
    <w:abstractNumId w:val="9"/>
  </w:num>
  <w:num w:numId="8" w16cid:durableId="1749812708">
    <w:abstractNumId w:val="5"/>
  </w:num>
  <w:num w:numId="9" w16cid:durableId="1696688907">
    <w:abstractNumId w:val="10"/>
  </w:num>
  <w:num w:numId="10" w16cid:durableId="1042048742">
    <w:abstractNumId w:val="8"/>
  </w:num>
  <w:num w:numId="11" w16cid:durableId="212934460">
    <w:abstractNumId w:val="0"/>
  </w:num>
  <w:num w:numId="12" w16cid:durableId="8336776">
    <w:abstractNumId w:val="3"/>
  </w:num>
  <w:num w:numId="13" w16cid:durableId="825392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92329"/>
    <w:rsid w:val="000B356C"/>
    <w:rsid w:val="000E04FD"/>
    <w:rsid w:val="00126B83"/>
    <w:rsid w:val="001370E1"/>
    <w:rsid w:val="00143949"/>
    <w:rsid w:val="00155BA6"/>
    <w:rsid w:val="0016118D"/>
    <w:rsid w:val="00196663"/>
    <w:rsid w:val="001B2D05"/>
    <w:rsid w:val="001C6919"/>
    <w:rsid w:val="001F7FEC"/>
    <w:rsid w:val="00235AF7"/>
    <w:rsid w:val="002503E9"/>
    <w:rsid w:val="00254F6C"/>
    <w:rsid w:val="00265BDA"/>
    <w:rsid w:val="002C2412"/>
    <w:rsid w:val="002C70F7"/>
    <w:rsid w:val="002F2CA4"/>
    <w:rsid w:val="002F2EB7"/>
    <w:rsid w:val="00327220"/>
    <w:rsid w:val="003370F1"/>
    <w:rsid w:val="00356A6F"/>
    <w:rsid w:val="00376D29"/>
    <w:rsid w:val="003B181C"/>
    <w:rsid w:val="003C3323"/>
    <w:rsid w:val="003C6D98"/>
    <w:rsid w:val="00423B94"/>
    <w:rsid w:val="004534E7"/>
    <w:rsid w:val="00497DFE"/>
    <w:rsid w:val="004A7B80"/>
    <w:rsid w:val="004C7B12"/>
    <w:rsid w:val="004E0F98"/>
    <w:rsid w:val="00512082"/>
    <w:rsid w:val="005209CA"/>
    <w:rsid w:val="00545ED4"/>
    <w:rsid w:val="00550B71"/>
    <w:rsid w:val="005713A1"/>
    <w:rsid w:val="00593C49"/>
    <w:rsid w:val="006073AA"/>
    <w:rsid w:val="0063304A"/>
    <w:rsid w:val="006570B6"/>
    <w:rsid w:val="006B3ECB"/>
    <w:rsid w:val="006D4237"/>
    <w:rsid w:val="006E5BB6"/>
    <w:rsid w:val="00702CC3"/>
    <w:rsid w:val="00702D28"/>
    <w:rsid w:val="007106D9"/>
    <w:rsid w:val="00710F5E"/>
    <w:rsid w:val="007122DF"/>
    <w:rsid w:val="00760732"/>
    <w:rsid w:val="00761055"/>
    <w:rsid w:val="00777746"/>
    <w:rsid w:val="00781882"/>
    <w:rsid w:val="00784BFE"/>
    <w:rsid w:val="00795AF7"/>
    <w:rsid w:val="007D762D"/>
    <w:rsid w:val="007F2370"/>
    <w:rsid w:val="00804BA9"/>
    <w:rsid w:val="0081063A"/>
    <w:rsid w:val="008144DF"/>
    <w:rsid w:val="00847BEF"/>
    <w:rsid w:val="0087004C"/>
    <w:rsid w:val="00885459"/>
    <w:rsid w:val="00886AF4"/>
    <w:rsid w:val="0089233F"/>
    <w:rsid w:val="008E4CC4"/>
    <w:rsid w:val="00934BE1"/>
    <w:rsid w:val="00937889"/>
    <w:rsid w:val="00945078"/>
    <w:rsid w:val="00952A14"/>
    <w:rsid w:val="00956B4B"/>
    <w:rsid w:val="00962DB0"/>
    <w:rsid w:val="009719E0"/>
    <w:rsid w:val="009C4366"/>
    <w:rsid w:val="009C444B"/>
    <w:rsid w:val="009E67EF"/>
    <w:rsid w:val="00A03456"/>
    <w:rsid w:val="00A2005A"/>
    <w:rsid w:val="00A22687"/>
    <w:rsid w:val="00A44F4E"/>
    <w:rsid w:val="00A601F8"/>
    <w:rsid w:val="00A627D2"/>
    <w:rsid w:val="00A841D9"/>
    <w:rsid w:val="00AB6736"/>
    <w:rsid w:val="00AD1455"/>
    <w:rsid w:val="00AD19EB"/>
    <w:rsid w:val="00AD4E27"/>
    <w:rsid w:val="00B02F19"/>
    <w:rsid w:val="00B26D99"/>
    <w:rsid w:val="00B30196"/>
    <w:rsid w:val="00B45374"/>
    <w:rsid w:val="00BB65B2"/>
    <w:rsid w:val="00BC3368"/>
    <w:rsid w:val="00BC724A"/>
    <w:rsid w:val="00C257CC"/>
    <w:rsid w:val="00C33C53"/>
    <w:rsid w:val="00C96C69"/>
    <w:rsid w:val="00CB0131"/>
    <w:rsid w:val="00CB57DC"/>
    <w:rsid w:val="00CB7C5D"/>
    <w:rsid w:val="00CD442E"/>
    <w:rsid w:val="00CF103E"/>
    <w:rsid w:val="00D230BD"/>
    <w:rsid w:val="00D325AF"/>
    <w:rsid w:val="00D32B5C"/>
    <w:rsid w:val="00D37A42"/>
    <w:rsid w:val="00D55EA9"/>
    <w:rsid w:val="00DB1764"/>
    <w:rsid w:val="00DD413F"/>
    <w:rsid w:val="00E0379D"/>
    <w:rsid w:val="00E226D1"/>
    <w:rsid w:val="00E624F9"/>
    <w:rsid w:val="00E63091"/>
    <w:rsid w:val="00E86FD9"/>
    <w:rsid w:val="00E95341"/>
    <w:rsid w:val="00EB64E0"/>
    <w:rsid w:val="00EE6AB7"/>
    <w:rsid w:val="00EF200D"/>
    <w:rsid w:val="00F46988"/>
    <w:rsid w:val="00F618D1"/>
    <w:rsid w:val="00FA0CDA"/>
    <w:rsid w:val="00FA1E02"/>
    <w:rsid w:val="00FB2B24"/>
    <w:rsid w:val="00FB6943"/>
    <w:rsid w:val="00FC6E0B"/>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9023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87">
          <w:marLeft w:val="0"/>
          <w:marRight w:val="0"/>
          <w:marTop w:val="0"/>
          <w:marBottom w:val="0"/>
          <w:divBdr>
            <w:top w:val="none" w:sz="0" w:space="0" w:color="auto"/>
            <w:left w:val="none" w:sz="0" w:space="0" w:color="auto"/>
            <w:bottom w:val="none" w:sz="0" w:space="0" w:color="auto"/>
            <w:right w:val="none" w:sz="0" w:space="0" w:color="auto"/>
          </w:divBdr>
        </w:div>
        <w:div w:id="1520003655">
          <w:marLeft w:val="0"/>
          <w:marRight w:val="0"/>
          <w:marTop w:val="0"/>
          <w:marBottom w:val="0"/>
          <w:divBdr>
            <w:top w:val="none" w:sz="0" w:space="0" w:color="auto"/>
            <w:left w:val="none" w:sz="0" w:space="0" w:color="auto"/>
            <w:bottom w:val="none" w:sz="0" w:space="0" w:color="auto"/>
            <w:right w:val="none" w:sz="0" w:space="0" w:color="auto"/>
          </w:divBdr>
        </w:div>
        <w:div w:id="1280455727">
          <w:marLeft w:val="0"/>
          <w:marRight w:val="0"/>
          <w:marTop w:val="0"/>
          <w:marBottom w:val="0"/>
          <w:divBdr>
            <w:top w:val="none" w:sz="0" w:space="0" w:color="auto"/>
            <w:left w:val="none" w:sz="0" w:space="0" w:color="auto"/>
            <w:bottom w:val="none" w:sz="0" w:space="0" w:color="auto"/>
            <w:right w:val="none" w:sz="0" w:space="0" w:color="auto"/>
          </w:divBdr>
        </w:div>
        <w:div w:id="592206494">
          <w:marLeft w:val="0"/>
          <w:marRight w:val="0"/>
          <w:marTop w:val="0"/>
          <w:marBottom w:val="0"/>
          <w:divBdr>
            <w:top w:val="none" w:sz="0" w:space="0" w:color="auto"/>
            <w:left w:val="none" w:sz="0" w:space="0" w:color="auto"/>
            <w:bottom w:val="none" w:sz="0" w:space="0" w:color="auto"/>
            <w:right w:val="none" w:sz="0" w:space="0" w:color="auto"/>
          </w:divBdr>
        </w:div>
        <w:div w:id="2020815691">
          <w:marLeft w:val="0"/>
          <w:marRight w:val="0"/>
          <w:marTop w:val="0"/>
          <w:marBottom w:val="0"/>
          <w:divBdr>
            <w:top w:val="none" w:sz="0" w:space="0" w:color="auto"/>
            <w:left w:val="none" w:sz="0" w:space="0" w:color="auto"/>
            <w:bottom w:val="none" w:sz="0" w:space="0" w:color="auto"/>
            <w:right w:val="none" w:sz="0" w:space="0" w:color="auto"/>
          </w:divBdr>
        </w:div>
        <w:div w:id="476148656">
          <w:marLeft w:val="0"/>
          <w:marRight w:val="0"/>
          <w:marTop w:val="0"/>
          <w:marBottom w:val="0"/>
          <w:divBdr>
            <w:top w:val="none" w:sz="0" w:space="0" w:color="auto"/>
            <w:left w:val="none" w:sz="0" w:space="0" w:color="auto"/>
            <w:bottom w:val="none" w:sz="0" w:space="0" w:color="auto"/>
            <w:right w:val="none" w:sz="0" w:space="0" w:color="auto"/>
          </w:divBdr>
        </w:div>
        <w:div w:id="1628583620">
          <w:marLeft w:val="0"/>
          <w:marRight w:val="0"/>
          <w:marTop w:val="0"/>
          <w:marBottom w:val="0"/>
          <w:divBdr>
            <w:top w:val="none" w:sz="0" w:space="0" w:color="auto"/>
            <w:left w:val="none" w:sz="0" w:space="0" w:color="auto"/>
            <w:bottom w:val="none" w:sz="0" w:space="0" w:color="auto"/>
            <w:right w:val="none" w:sz="0" w:space="0" w:color="auto"/>
          </w:divBdr>
        </w:div>
        <w:div w:id="633216560">
          <w:marLeft w:val="0"/>
          <w:marRight w:val="0"/>
          <w:marTop w:val="0"/>
          <w:marBottom w:val="0"/>
          <w:divBdr>
            <w:top w:val="none" w:sz="0" w:space="0" w:color="auto"/>
            <w:left w:val="none" w:sz="0" w:space="0" w:color="auto"/>
            <w:bottom w:val="none" w:sz="0" w:space="0" w:color="auto"/>
            <w:right w:val="none" w:sz="0" w:space="0" w:color="auto"/>
          </w:divBdr>
        </w:div>
        <w:div w:id="242108889">
          <w:marLeft w:val="0"/>
          <w:marRight w:val="0"/>
          <w:marTop w:val="0"/>
          <w:marBottom w:val="0"/>
          <w:divBdr>
            <w:top w:val="none" w:sz="0" w:space="0" w:color="auto"/>
            <w:left w:val="none" w:sz="0" w:space="0" w:color="auto"/>
            <w:bottom w:val="none" w:sz="0" w:space="0" w:color="auto"/>
            <w:right w:val="none" w:sz="0" w:space="0" w:color="auto"/>
          </w:divBdr>
        </w:div>
        <w:div w:id="1695499718">
          <w:marLeft w:val="0"/>
          <w:marRight w:val="0"/>
          <w:marTop w:val="0"/>
          <w:marBottom w:val="0"/>
          <w:divBdr>
            <w:top w:val="none" w:sz="0" w:space="0" w:color="auto"/>
            <w:left w:val="none" w:sz="0" w:space="0" w:color="auto"/>
            <w:bottom w:val="none" w:sz="0" w:space="0" w:color="auto"/>
            <w:right w:val="none" w:sz="0" w:space="0" w:color="auto"/>
          </w:divBdr>
        </w:div>
        <w:div w:id="395706818">
          <w:marLeft w:val="0"/>
          <w:marRight w:val="0"/>
          <w:marTop w:val="0"/>
          <w:marBottom w:val="0"/>
          <w:divBdr>
            <w:top w:val="none" w:sz="0" w:space="0" w:color="auto"/>
            <w:left w:val="none" w:sz="0" w:space="0" w:color="auto"/>
            <w:bottom w:val="none" w:sz="0" w:space="0" w:color="auto"/>
            <w:right w:val="none" w:sz="0" w:space="0" w:color="auto"/>
          </w:divBdr>
        </w:div>
        <w:div w:id="765535066">
          <w:marLeft w:val="0"/>
          <w:marRight w:val="0"/>
          <w:marTop w:val="0"/>
          <w:marBottom w:val="0"/>
          <w:divBdr>
            <w:top w:val="none" w:sz="0" w:space="0" w:color="auto"/>
            <w:left w:val="none" w:sz="0" w:space="0" w:color="auto"/>
            <w:bottom w:val="none" w:sz="0" w:space="0" w:color="auto"/>
            <w:right w:val="none" w:sz="0" w:space="0" w:color="auto"/>
          </w:divBdr>
        </w:div>
        <w:div w:id="1686595533">
          <w:marLeft w:val="0"/>
          <w:marRight w:val="0"/>
          <w:marTop w:val="0"/>
          <w:marBottom w:val="0"/>
          <w:divBdr>
            <w:top w:val="none" w:sz="0" w:space="0" w:color="auto"/>
            <w:left w:val="none" w:sz="0" w:space="0" w:color="auto"/>
            <w:bottom w:val="none" w:sz="0" w:space="0" w:color="auto"/>
            <w:right w:val="none" w:sz="0" w:space="0" w:color="auto"/>
          </w:divBdr>
        </w:div>
        <w:div w:id="138963823">
          <w:marLeft w:val="0"/>
          <w:marRight w:val="0"/>
          <w:marTop w:val="0"/>
          <w:marBottom w:val="0"/>
          <w:divBdr>
            <w:top w:val="none" w:sz="0" w:space="0" w:color="auto"/>
            <w:left w:val="none" w:sz="0" w:space="0" w:color="auto"/>
            <w:bottom w:val="none" w:sz="0" w:space="0" w:color="auto"/>
            <w:right w:val="none" w:sz="0" w:space="0" w:color="auto"/>
          </w:divBdr>
        </w:div>
        <w:div w:id="239411245">
          <w:marLeft w:val="0"/>
          <w:marRight w:val="0"/>
          <w:marTop w:val="0"/>
          <w:marBottom w:val="0"/>
          <w:divBdr>
            <w:top w:val="none" w:sz="0" w:space="0" w:color="auto"/>
            <w:left w:val="none" w:sz="0" w:space="0" w:color="auto"/>
            <w:bottom w:val="none" w:sz="0" w:space="0" w:color="auto"/>
            <w:right w:val="none" w:sz="0" w:space="0" w:color="auto"/>
          </w:divBdr>
        </w:div>
        <w:div w:id="670916003">
          <w:marLeft w:val="0"/>
          <w:marRight w:val="0"/>
          <w:marTop w:val="0"/>
          <w:marBottom w:val="0"/>
          <w:divBdr>
            <w:top w:val="none" w:sz="0" w:space="0" w:color="auto"/>
            <w:left w:val="none" w:sz="0" w:space="0" w:color="auto"/>
            <w:bottom w:val="none" w:sz="0" w:space="0" w:color="auto"/>
            <w:right w:val="none" w:sz="0" w:space="0" w:color="auto"/>
          </w:divBdr>
        </w:div>
        <w:div w:id="582642951">
          <w:marLeft w:val="0"/>
          <w:marRight w:val="0"/>
          <w:marTop w:val="0"/>
          <w:marBottom w:val="0"/>
          <w:divBdr>
            <w:top w:val="none" w:sz="0" w:space="0" w:color="auto"/>
            <w:left w:val="none" w:sz="0" w:space="0" w:color="auto"/>
            <w:bottom w:val="none" w:sz="0" w:space="0" w:color="auto"/>
            <w:right w:val="none" w:sz="0" w:space="0" w:color="auto"/>
          </w:divBdr>
        </w:div>
        <w:div w:id="1892770438">
          <w:marLeft w:val="0"/>
          <w:marRight w:val="0"/>
          <w:marTop w:val="0"/>
          <w:marBottom w:val="0"/>
          <w:divBdr>
            <w:top w:val="none" w:sz="0" w:space="0" w:color="auto"/>
            <w:left w:val="none" w:sz="0" w:space="0" w:color="auto"/>
            <w:bottom w:val="none" w:sz="0" w:space="0" w:color="auto"/>
            <w:right w:val="none" w:sz="0" w:space="0" w:color="auto"/>
          </w:divBdr>
        </w:div>
        <w:div w:id="9114097">
          <w:marLeft w:val="0"/>
          <w:marRight w:val="0"/>
          <w:marTop w:val="0"/>
          <w:marBottom w:val="0"/>
          <w:divBdr>
            <w:top w:val="none" w:sz="0" w:space="0" w:color="auto"/>
            <w:left w:val="none" w:sz="0" w:space="0" w:color="auto"/>
            <w:bottom w:val="none" w:sz="0" w:space="0" w:color="auto"/>
            <w:right w:val="none" w:sz="0" w:space="0" w:color="auto"/>
          </w:divBdr>
        </w:div>
        <w:div w:id="728726370">
          <w:marLeft w:val="0"/>
          <w:marRight w:val="0"/>
          <w:marTop w:val="0"/>
          <w:marBottom w:val="0"/>
          <w:divBdr>
            <w:top w:val="none" w:sz="0" w:space="0" w:color="auto"/>
            <w:left w:val="none" w:sz="0" w:space="0" w:color="auto"/>
            <w:bottom w:val="none" w:sz="0" w:space="0" w:color="auto"/>
            <w:right w:val="none" w:sz="0" w:space="0" w:color="auto"/>
          </w:divBdr>
        </w:div>
        <w:div w:id="1619021899">
          <w:marLeft w:val="0"/>
          <w:marRight w:val="0"/>
          <w:marTop w:val="0"/>
          <w:marBottom w:val="0"/>
          <w:divBdr>
            <w:top w:val="none" w:sz="0" w:space="0" w:color="auto"/>
            <w:left w:val="none" w:sz="0" w:space="0" w:color="auto"/>
            <w:bottom w:val="none" w:sz="0" w:space="0" w:color="auto"/>
            <w:right w:val="none" w:sz="0" w:space="0" w:color="auto"/>
          </w:divBdr>
        </w:div>
        <w:div w:id="1150631918">
          <w:marLeft w:val="0"/>
          <w:marRight w:val="0"/>
          <w:marTop w:val="0"/>
          <w:marBottom w:val="0"/>
          <w:divBdr>
            <w:top w:val="none" w:sz="0" w:space="0" w:color="auto"/>
            <w:left w:val="none" w:sz="0" w:space="0" w:color="auto"/>
            <w:bottom w:val="none" w:sz="0" w:space="0" w:color="auto"/>
            <w:right w:val="none" w:sz="0" w:space="0" w:color="auto"/>
          </w:divBdr>
        </w:div>
        <w:div w:id="1285624825">
          <w:marLeft w:val="0"/>
          <w:marRight w:val="0"/>
          <w:marTop w:val="0"/>
          <w:marBottom w:val="0"/>
          <w:divBdr>
            <w:top w:val="none" w:sz="0" w:space="0" w:color="auto"/>
            <w:left w:val="none" w:sz="0" w:space="0" w:color="auto"/>
            <w:bottom w:val="none" w:sz="0" w:space="0" w:color="auto"/>
            <w:right w:val="none" w:sz="0" w:space="0" w:color="auto"/>
          </w:divBdr>
        </w:div>
        <w:div w:id="744381752">
          <w:marLeft w:val="0"/>
          <w:marRight w:val="0"/>
          <w:marTop w:val="0"/>
          <w:marBottom w:val="0"/>
          <w:divBdr>
            <w:top w:val="none" w:sz="0" w:space="0" w:color="auto"/>
            <w:left w:val="none" w:sz="0" w:space="0" w:color="auto"/>
            <w:bottom w:val="none" w:sz="0" w:space="0" w:color="auto"/>
            <w:right w:val="none" w:sz="0" w:space="0" w:color="auto"/>
          </w:divBdr>
        </w:div>
        <w:div w:id="1937785143">
          <w:marLeft w:val="0"/>
          <w:marRight w:val="0"/>
          <w:marTop w:val="0"/>
          <w:marBottom w:val="0"/>
          <w:divBdr>
            <w:top w:val="none" w:sz="0" w:space="0" w:color="auto"/>
            <w:left w:val="none" w:sz="0" w:space="0" w:color="auto"/>
            <w:bottom w:val="none" w:sz="0" w:space="0" w:color="auto"/>
            <w:right w:val="none" w:sz="0" w:space="0" w:color="auto"/>
          </w:divBdr>
        </w:div>
        <w:div w:id="1173297386">
          <w:marLeft w:val="0"/>
          <w:marRight w:val="0"/>
          <w:marTop w:val="0"/>
          <w:marBottom w:val="0"/>
          <w:divBdr>
            <w:top w:val="none" w:sz="0" w:space="0" w:color="auto"/>
            <w:left w:val="none" w:sz="0" w:space="0" w:color="auto"/>
            <w:bottom w:val="none" w:sz="0" w:space="0" w:color="auto"/>
            <w:right w:val="none" w:sz="0" w:space="0" w:color="auto"/>
          </w:divBdr>
        </w:div>
        <w:div w:id="544027840">
          <w:marLeft w:val="0"/>
          <w:marRight w:val="0"/>
          <w:marTop w:val="0"/>
          <w:marBottom w:val="0"/>
          <w:divBdr>
            <w:top w:val="none" w:sz="0" w:space="0" w:color="auto"/>
            <w:left w:val="none" w:sz="0" w:space="0" w:color="auto"/>
            <w:bottom w:val="none" w:sz="0" w:space="0" w:color="auto"/>
            <w:right w:val="none" w:sz="0" w:space="0" w:color="auto"/>
          </w:divBdr>
        </w:div>
        <w:div w:id="22634218">
          <w:marLeft w:val="0"/>
          <w:marRight w:val="0"/>
          <w:marTop w:val="0"/>
          <w:marBottom w:val="0"/>
          <w:divBdr>
            <w:top w:val="none" w:sz="0" w:space="0" w:color="auto"/>
            <w:left w:val="none" w:sz="0" w:space="0" w:color="auto"/>
            <w:bottom w:val="none" w:sz="0" w:space="0" w:color="auto"/>
            <w:right w:val="none" w:sz="0" w:space="0" w:color="auto"/>
          </w:divBdr>
        </w:div>
        <w:div w:id="928542346">
          <w:marLeft w:val="0"/>
          <w:marRight w:val="0"/>
          <w:marTop w:val="0"/>
          <w:marBottom w:val="0"/>
          <w:divBdr>
            <w:top w:val="none" w:sz="0" w:space="0" w:color="auto"/>
            <w:left w:val="none" w:sz="0" w:space="0" w:color="auto"/>
            <w:bottom w:val="none" w:sz="0" w:space="0" w:color="auto"/>
            <w:right w:val="none" w:sz="0" w:space="0" w:color="auto"/>
          </w:divBdr>
        </w:div>
        <w:div w:id="528105631">
          <w:marLeft w:val="0"/>
          <w:marRight w:val="0"/>
          <w:marTop w:val="0"/>
          <w:marBottom w:val="0"/>
          <w:divBdr>
            <w:top w:val="none" w:sz="0" w:space="0" w:color="auto"/>
            <w:left w:val="none" w:sz="0" w:space="0" w:color="auto"/>
            <w:bottom w:val="none" w:sz="0" w:space="0" w:color="auto"/>
            <w:right w:val="none" w:sz="0" w:space="0" w:color="auto"/>
          </w:divBdr>
        </w:div>
        <w:div w:id="1844934777">
          <w:marLeft w:val="0"/>
          <w:marRight w:val="0"/>
          <w:marTop w:val="0"/>
          <w:marBottom w:val="0"/>
          <w:divBdr>
            <w:top w:val="none" w:sz="0" w:space="0" w:color="auto"/>
            <w:left w:val="none" w:sz="0" w:space="0" w:color="auto"/>
            <w:bottom w:val="none" w:sz="0" w:space="0" w:color="auto"/>
            <w:right w:val="none" w:sz="0" w:space="0" w:color="auto"/>
          </w:divBdr>
        </w:div>
        <w:div w:id="1042099272">
          <w:marLeft w:val="0"/>
          <w:marRight w:val="0"/>
          <w:marTop w:val="0"/>
          <w:marBottom w:val="0"/>
          <w:divBdr>
            <w:top w:val="none" w:sz="0" w:space="0" w:color="auto"/>
            <w:left w:val="none" w:sz="0" w:space="0" w:color="auto"/>
            <w:bottom w:val="none" w:sz="0" w:space="0" w:color="auto"/>
            <w:right w:val="none" w:sz="0" w:space="0" w:color="auto"/>
          </w:divBdr>
        </w:div>
        <w:div w:id="1382512919">
          <w:marLeft w:val="0"/>
          <w:marRight w:val="0"/>
          <w:marTop w:val="0"/>
          <w:marBottom w:val="0"/>
          <w:divBdr>
            <w:top w:val="none" w:sz="0" w:space="0" w:color="auto"/>
            <w:left w:val="none" w:sz="0" w:space="0" w:color="auto"/>
            <w:bottom w:val="none" w:sz="0" w:space="0" w:color="auto"/>
            <w:right w:val="none" w:sz="0" w:space="0" w:color="auto"/>
          </w:divBdr>
        </w:div>
        <w:div w:id="2000380956">
          <w:marLeft w:val="0"/>
          <w:marRight w:val="0"/>
          <w:marTop w:val="0"/>
          <w:marBottom w:val="0"/>
          <w:divBdr>
            <w:top w:val="none" w:sz="0" w:space="0" w:color="auto"/>
            <w:left w:val="none" w:sz="0" w:space="0" w:color="auto"/>
            <w:bottom w:val="none" w:sz="0" w:space="0" w:color="auto"/>
            <w:right w:val="none" w:sz="0" w:space="0" w:color="auto"/>
          </w:divBdr>
        </w:div>
        <w:div w:id="388237085">
          <w:marLeft w:val="0"/>
          <w:marRight w:val="0"/>
          <w:marTop w:val="0"/>
          <w:marBottom w:val="0"/>
          <w:divBdr>
            <w:top w:val="none" w:sz="0" w:space="0" w:color="auto"/>
            <w:left w:val="none" w:sz="0" w:space="0" w:color="auto"/>
            <w:bottom w:val="none" w:sz="0" w:space="0" w:color="auto"/>
            <w:right w:val="none" w:sz="0" w:space="0" w:color="auto"/>
          </w:divBdr>
        </w:div>
        <w:div w:id="2013212937">
          <w:marLeft w:val="0"/>
          <w:marRight w:val="0"/>
          <w:marTop w:val="0"/>
          <w:marBottom w:val="0"/>
          <w:divBdr>
            <w:top w:val="none" w:sz="0" w:space="0" w:color="auto"/>
            <w:left w:val="none" w:sz="0" w:space="0" w:color="auto"/>
            <w:bottom w:val="none" w:sz="0" w:space="0" w:color="auto"/>
            <w:right w:val="none" w:sz="0" w:space="0" w:color="auto"/>
          </w:divBdr>
        </w:div>
        <w:div w:id="854536400">
          <w:marLeft w:val="0"/>
          <w:marRight w:val="0"/>
          <w:marTop w:val="0"/>
          <w:marBottom w:val="0"/>
          <w:divBdr>
            <w:top w:val="none" w:sz="0" w:space="0" w:color="auto"/>
            <w:left w:val="none" w:sz="0" w:space="0" w:color="auto"/>
            <w:bottom w:val="none" w:sz="0" w:space="0" w:color="auto"/>
            <w:right w:val="none" w:sz="0" w:space="0" w:color="auto"/>
          </w:divBdr>
        </w:div>
        <w:div w:id="1411653299">
          <w:marLeft w:val="0"/>
          <w:marRight w:val="0"/>
          <w:marTop w:val="0"/>
          <w:marBottom w:val="0"/>
          <w:divBdr>
            <w:top w:val="none" w:sz="0" w:space="0" w:color="auto"/>
            <w:left w:val="none" w:sz="0" w:space="0" w:color="auto"/>
            <w:bottom w:val="none" w:sz="0" w:space="0" w:color="auto"/>
            <w:right w:val="none" w:sz="0" w:space="0" w:color="auto"/>
          </w:divBdr>
        </w:div>
        <w:div w:id="1357998672">
          <w:marLeft w:val="0"/>
          <w:marRight w:val="0"/>
          <w:marTop w:val="0"/>
          <w:marBottom w:val="0"/>
          <w:divBdr>
            <w:top w:val="none" w:sz="0" w:space="0" w:color="auto"/>
            <w:left w:val="none" w:sz="0" w:space="0" w:color="auto"/>
            <w:bottom w:val="none" w:sz="0" w:space="0" w:color="auto"/>
            <w:right w:val="none" w:sz="0" w:space="0" w:color="auto"/>
          </w:divBdr>
        </w:div>
        <w:div w:id="38483348">
          <w:marLeft w:val="0"/>
          <w:marRight w:val="0"/>
          <w:marTop w:val="0"/>
          <w:marBottom w:val="0"/>
          <w:divBdr>
            <w:top w:val="none" w:sz="0" w:space="0" w:color="auto"/>
            <w:left w:val="none" w:sz="0" w:space="0" w:color="auto"/>
            <w:bottom w:val="none" w:sz="0" w:space="0" w:color="auto"/>
            <w:right w:val="none" w:sz="0" w:space="0" w:color="auto"/>
          </w:divBdr>
        </w:div>
        <w:div w:id="1860973543">
          <w:marLeft w:val="0"/>
          <w:marRight w:val="0"/>
          <w:marTop w:val="0"/>
          <w:marBottom w:val="0"/>
          <w:divBdr>
            <w:top w:val="none" w:sz="0" w:space="0" w:color="auto"/>
            <w:left w:val="none" w:sz="0" w:space="0" w:color="auto"/>
            <w:bottom w:val="none" w:sz="0" w:space="0" w:color="auto"/>
            <w:right w:val="none" w:sz="0" w:space="0" w:color="auto"/>
          </w:divBdr>
        </w:div>
        <w:div w:id="1309822111">
          <w:marLeft w:val="0"/>
          <w:marRight w:val="0"/>
          <w:marTop w:val="0"/>
          <w:marBottom w:val="0"/>
          <w:divBdr>
            <w:top w:val="none" w:sz="0" w:space="0" w:color="auto"/>
            <w:left w:val="none" w:sz="0" w:space="0" w:color="auto"/>
            <w:bottom w:val="none" w:sz="0" w:space="0" w:color="auto"/>
            <w:right w:val="none" w:sz="0" w:space="0" w:color="auto"/>
          </w:divBdr>
        </w:div>
        <w:div w:id="1467578425">
          <w:marLeft w:val="0"/>
          <w:marRight w:val="0"/>
          <w:marTop w:val="0"/>
          <w:marBottom w:val="0"/>
          <w:divBdr>
            <w:top w:val="none" w:sz="0" w:space="0" w:color="auto"/>
            <w:left w:val="none" w:sz="0" w:space="0" w:color="auto"/>
            <w:bottom w:val="none" w:sz="0" w:space="0" w:color="auto"/>
            <w:right w:val="none" w:sz="0" w:space="0" w:color="auto"/>
          </w:divBdr>
        </w:div>
        <w:div w:id="447897901">
          <w:marLeft w:val="0"/>
          <w:marRight w:val="0"/>
          <w:marTop w:val="0"/>
          <w:marBottom w:val="0"/>
          <w:divBdr>
            <w:top w:val="none" w:sz="0" w:space="0" w:color="auto"/>
            <w:left w:val="none" w:sz="0" w:space="0" w:color="auto"/>
            <w:bottom w:val="none" w:sz="0" w:space="0" w:color="auto"/>
            <w:right w:val="none" w:sz="0" w:space="0" w:color="auto"/>
          </w:divBdr>
        </w:div>
        <w:div w:id="352850279">
          <w:marLeft w:val="0"/>
          <w:marRight w:val="0"/>
          <w:marTop w:val="0"/>
          <w:marBottom w:val="0"/>
          <w:divBdr>
            <w:top w:val="none" w:sz="0" w:space="0" w:color="auto"/>
            <w:left w:val="none" w:sz="0" w:space="0" w:color="auto"/>
            <w:bottom w:val="none" w:sz="0" w:space="0" w:color="auto"/>
            <w:right w:val="none" w:sz="0" w:space="0" w:color="auto"/>
          </w:divBdr>
        </w:div>
      </w:divsChild>
    </w:div>
    <w:div w:id="571737742">
      <w:bodyDiv w:val="1"/>
      <w:marLeft w:val="0"/>
      <w:marRight w:val="0"/>
      <w:marTop w:val="0"/>
      <w:marBottom w:val="0"/>
      <w:divBdr>
        <w:top w:val="none" w:sz="0" w:space="0" w:color="auto"/>
        <w:left w:val="none" w:sz="0" w:space="0" w:color="auto"/>
        <w:bottom w:val="none" w:sz="0" w:space="0" w:color="auto"/>
        <w:right w:val="none" w:sz="0" w:space="0" w:color="auto"/>
      </w:divBdr>
      <w:divsChild>
        <w:div w:id="1322466936">
          <w:marLeft w:val="0"/>
          <w:marRight w:val="0"/>
          <w:marTop w:val="0"/>
          <w:marBottom w:val="0"/>
          <w:divBdr>
            <w:top w:val="none" w:sz="0" w:space="0" w:color="auto"/>
            <w:left w:val="none" w:sz="0" w:space="0" w:color="auto"/>
            <w:bottom w:val="none" w:sz="0" w:space="0" w:color="auto"/>
            <w:right w:val="none" w:sz="0" w:space="0" w:color="auto"/>
          </w:divBdr>
          <w:divsChild>
            <w:div w:id="319967460">
              <w:marLeft w:val="0"/>
              <w:marRight w:val="0"/>
              <w:marTop w:val="0"/>
              <w:marBottom w:val="0"/>
              <w:divBdr>
                <w:top w:val="none" w:sz="0" w:space="0" w:color="auto"/>
                <w:left w:val="none" w:sz="0" w:space="0" w:color="auto"/>
                <w:bottom w:val="none" w:sz="0" w:space="0" w:color="auto"/>
                <w:right w:val="none" w:sz="0" w:space="0" w:color="auto"/>
              </w:divBdr>
            </w:div>
          </w:divsChild>
        </w:div>
        <w:div w:id="578713218">
          <w:marLeft w:val="0"/>
          <w:marRight w:val="0"/>
          <w:marTop w:val="0"/>
          <w:marBottom w:val="0"/>
          <w:divBdr>
            <w:top w:val="none" w:sz="0" w:space="0" w:color="auto"/>
            <w:left w:val="none" w:sz="0" w:space="0" w:color="auto"/>
            <w:bottom w:val="none" w:sz="0" w:space="0" w:color="auto"/>
            <w:right w:val="none" w:sz="0" w:space="0" w:color="auto"/>
          </w:divBdr>
          <w:divsChild>
            <w:div w:id="420301420">
              <w:marLeft w:val="0"/>
              <w:marRight w:val="0"/>
              <w:marTop w:val="0"/>
              <w:marBottom w:val="0"/>
              <w:divBdr>
                <w:top w:val="none" w:sz="0" w:space="0" w:color="auto"/>
                <w:left w:val="none" w:sz="0" w:space="0" w:color="auto"/>
                <w:bottom w:val="none" w:sz="0" w:space="0" w:color="auto"/>
                <w:right w:val="none" w:sz="0" w:space="0" w:color="auto"/>
              </w:divBdr>
            </w:div>
          </w:divsChild>
        </w:div>
        <w:div w:id="281156846">
          <w:marLeft w:val="0"/>
          <w:marRight w:val="0"/>
          <w:marTop w:val="0"/>
          <w:marBottom w:val="0"/>
          <w:divBdr>
            <w:top w:val="none" w:sz="0" w:space="0" w:color="auto"/>
            <w:left w:val="none" w:sz="0" w:space="0" w:color="auto"/>
            <w:bottom w:val="none" w:sz="0" w:space="0" w:color="auto"/>
            <w:right w:val="none" w:sz="0" w:space="0" w:color="auto"/>
          </w:divBdr>
          <w:divsChild>
            <w:div w:id="1955672181">
              <w:marLeft w:val="0"/>
              <w:marRight w:val="0"/>
              <w:marTop w:val="0"/>
              <w:marBottom w:val="0"/>
              <w:divBdr>
                <w:top w:val="none" w:sz="0" w:space="0" w:color="auto"/>
                <w:left w:val="none" w:sz="0" w:space="0" w:color="auto"/>
                <w:bottom w:val="none" w:sz="0" w:space="0" w:color="auto"/>
                <w:right w:val="none" w:sz="0" w:space="0" w:color="auto"/>
              </w:divBdr>
            </w:div>
          </w:divsChild>
        </w:div>
        <w:div w:id="1968975330">
          <w:marLeft w:val="0"/>
          <w:marRight w:val="0"/>
          <w:marTop w:val="0"/>
          <w:marBottom w:val="0"/>
          <w:divBdr>
            <w:top w:val="none" w:sz="0" w:space="0" w:color="auto"/>
            <w:left w:val="none" w:sz="0" w:space="0" w:color="auto"/>
            <w:bottom w:val="none" w:sz="0" w:space="0" w:color="auto"/>
            <w:right w:val="none" w:sz="0" w:space="0" w:color="auto"/>
          </w:divBdr>
          <w:divsChild>
            <w:div w:id="1590772977">
              <w:marLeft w:val="0"/>
              <w:marRight w:val="0"/>
              <w:marTop w:val="0"/>
              <w:marBottom w:val="0"/>
              <w:divBdr>
                <w:top w:val="none" w:sz="0" w:space="0" w:color="auto"/>
                <w:left w:val="none" w:sz="0" w:space="0" w:color="auto"/>
                <w:bottom w:val="none" w:sz="0" w:space="0" w:color="auto"/>
                <w:right w:val="none" w:sz="0" w:space="0" w:color="auto"/>
              </w:divBdr>
            </w:div>
          </w:divsChild>
        </w:div>
        <w:div w:id="994148236">
          <w:marLeft w:val="0"/>
          <w:marRight w:val="0"/>
          <w:marTop w:val="0"/>
          <w:marBottom w:val="0"/>
          <w:divBdr>
            <w:top w:val="none" w:sz="0" w:space="0" w:color="auto"/>
            <w:left w:val="none" w:sz="0" w:space="0" w:color="auto"/>
            <w:bottom w:val="none" w:sz="0" w:space="0" w:color="auto"/>
            <w:right w:val="none" w:sz="0" w:space="0" w:color="auto"/>
          </w:divBdr>
          <w:divsChild>
            <w:div w:id="1168208875">
              <w:marLeft w:val="0"/>
              <w:marRight w:val="0"/>
              <w:marTop w:val="0"/>
              <w:marBottom w:val="0"/>
              <w:divBdr>
                <w:top w:val="none" w:sz="0" w:space="0" w:color="auto"/>
                <w:left w:val="none" w:sz="0" w:space="0" w:color="auto"/>
                <w:bottom w:val="none" w:sz="0" w:space="0" w:color="auto"/>
                <w:right w:val="none" w:sz="0" w:space="0" w:color="auto"/>
              </w:divBdr>
            </w:div>
          </w:divsChild>
        </w:div>
        <w:div w:id="1142039430">
          <w:marLeft w:val="0"/>
          <w:marRight w:val="0"/>
          <w:marTop w:val="0"/>
          <w:marBottom w:val="0"/>
          <w:divBdr>
            <w:top w:val="none" w:sz="0" w:space="0" w:color="auto"/>
            <w:left w:val="none" w:sz="0" w:space="0" w:color="auto"/>
            <w:bottom w:val="none" w:sz="0" w:space="0" w:color="auto"/>
            <w:right w:val="none" w:sz="0" w:space="0" w:color="auto"/>
          </w:divBdr>
          <w:divsChild>
            <w:div w:id="1278759243">
              <w:marLeft w:val="0"/>
              <w:marRight w:val="0"/>
              <w:marTop w:val="0"/>
              <w:marBottom w:val="0"/>
              <w:divBdr>
                <w:top w:val="none" w:sz="0" w:space="0" w:color="auto"/>
                <w:left w:val="none" w:sz="0" w:space="0" w:color="auto"/>
                <w:bottom w:val="none" w:sz="0" w:space="0" w:color="auto"/>
                <w:right w:val="none" w:sz="0" w:space="0" w:color="auto"/>
              </w:divBdr>
            </w:div>
          </w:divsChild>
        </w:div>
        <w:div w:id="2041780842">
          <w:marLeft w:val="0"/>
          <w:marRight w:val="0"/>
          <w:marTop w:val="0"/>
          <w:marBottom w:val="0"/>
          <w:divBdr>
            <w:top w:val="none" w:sz="0" w:space="0" w:color="auto"/>
            <w:left w:val="none" w:sz="0" w:space="0" w:color="auto"/>
            <w:bottom w:val="none" w:sz="0" w:space="0" w:color="auto"/>
            <w:right w:val="none" w:sz="0" w:space="0" w:color="auto"/>
          </w:divBdr>
          <w:divsChild>
            <w:div w:id="1835225260">
              <w:marLeft w:val="0"/>
              <w:marRight w:val="0"/>
              <w:marTop w:val="0"/>
              <w:marBottom w:val="0"/>
              <w:divBdr>
                <w:top w:val="none" w:sz="0" w:space="0" w:color="auto"/>
                <w:left w:val="none" w:sz="0" w:space="0" w:color="auto"/>
                <w:bottom w:val="none" w:sz="0" w:space="0" w:color="auto"/>
                <w:right w:val="none" w:sz="0" w:space="0" w:color="auto"/>
              </w:divBdr>
            </w:div>
          </w:divsChild>
        </w:div>
        <w:div w:id="1547599179">
          <w:marLeft w:val="0"/>
          <w:marRight w:val="0"/>
          <w:marTop w:val="0"/>
          <w:marBottom w:val="0"/>
          <w:divBdr>
            <w:top w:val="none" w:sz="0" w:space="0" w:color="auto"/>
            <w:left w:val="none" w:sz="0" w:space="0" w:color="auto"/>
            <w:bottom w:val="none" w:sz="0" w:space="0" w:color="auto"/>
            <w:right w:val="none" w:sz="0" w:space="0" w:color="auto"/>
          </w:divBdr>
          <w:divsChild>
            <w:div w:id="14166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5122">
      <w:bodyDiv w:val="1"/>
      <w:marLeft w:val="0"/>
      <w:marRight w:val="0"/>
      <w:marTop w:val="0"/>
      <w:marBottom w:val="0"/>
      <w:divBdr>
        <w:top w:val="none" w:sz="0" w:space="0" w:color="auto"/>
        <w:left w:val="none" w:sz="0" w:space="0" w:color="auto"/>
        <w:bottom w:val="none" w:sz="0" w:space="0" w:color="auto"/>
        <w:right w:val="none" w:sz="0" w:space="0" w:color="auto"/>
      </w:divBdr>
      <w:divsChild>
        <w:div w:id="852765027">
          <w:marLeft w:val="0"/>
          <w:marRight w:val="0"/>
          <w:marTop w:val="0"/>
          <w:marBottom w:val="0"/>
          <w:divBdr>
            <w:top w:val="none" w:sz="0" w:space="0" w:color="auto"/>
            <w:left w:val="none" w:sz="0" w:space="0" w:color="auto"/>
            <w:bottom w:val="none" w:sz="0" w:space="0" w:color="auto"/>
            <w:right w:val="none" w:sz="0" w:space="0" w:color="auto"/>
          </w:divBdr>
        </w:div>
        <w:div w:id="2049599412">
          <w:marLeft w:val="0"/>
          <w:marRight w:val="0"/>
          <w:marTop w:val="0"/>
          <w:marBottom w:val="0"/>
          <w:divBdr>
            <w:top w:val="none" w:sz="0" w:space="0" w:color="auto"/>
            <w:left w:val="none" w:sz="0" w:space="0" w:color="auto"/>
            <w:bottom w:val="none" w:sz="0" w:space="0" w:color="auto"/>
            <w:right w:val="none" w:sz="0" w:space="0" w:color="auto"/>
          </w:divBdr>
        </w:div>
        <w:div w:id="92286454">
          <w:marLeft w:val="0"/>
          <w:marRight w:val="0"/>
          <w:marTop w:val="0"/>
          <w:marBottom w:val="0"/>
          <w:divBdr>
            <w:top w:val="none" w:sz="0" w:space="0" w:color="auto"/>
            <w:left w:val="none" w:sz="0" w:space="0" w:color="auto"/>
            <w:bottom w:val="none" w:sz="0" w:space="0" w:color="auto"/>
            <w:right w:val="none" w:sz="0" w:space="0" w:color="auto"/>
          </w:divBdr>
        </w:div>
        <w:div w:id="1780106777">
          <w:marLeft w:val="0"/>
          <w:marRight w:val="0"/>
          <w:marTop w:val="0"/>
          <w:marBottom w:val="0"/>
          <w:divBdr>
            <w:top w:val="none" w:sz="0" w:space="0" w:color="auto"/>
            <w:left w:val="none" w:sz="0" w:space="0" w:color="auto"/>
            <w:bottom w:val="none" w:sz="0" w:space="0" w:color="auto"/>
            <w:right w:val="none" w:sz="0" w:space="0" w:color="auto"/>
          </w:divBdr>
        </w:div>
        <w:div w:id="857742483">
          <w:marLeft w:val="0"/>
          <w:marRight w:val="0"/>
          <w:marTop w:val="0"/>
          <w:marBottom w:val="0"/>
          <w:divBdr>
            <w:top w:val="none" w:sz="0" w:space="0" w:color="auto"/>
            <w:left w:val="none" w:sz="0" w:space="0" w:color="auto"/>
            <w:bottom w:val="none" w:sz="0" w:space="0" w:color="auto"/>
            <w:right w:val="none" w:sz="0" w:space="0" w:color="auto"/>
          </w:divBdr>
        </w:div>
        <w:div w:id="2140951706">
          <w:marLeft w:val="0"/>
          <w:marRight w:val="0"/>
          <w:marTop w:val="0"/>
          <w:marBottom w:val="0"/>
          <w:divBdr>
            <w:top w:val="none" w:sz="0" w:space="0" w:color="auto"/>
            <w:left w:val="none" w:sz="0" w:space="0" w:color="auto"/>
            <w:bottom w:val="none" w:sz="0" w:space="0" w:color="auto"/>
            <w:right w:val="none" w:sz="0" w:space="0" w:color="auto"/>
          </w:divBdr>
        </w:div>
        <w:div w:id="1140808681">
          <w:marLeft w:val="0"/>
          <w:marRight w:val="0"/>
          <w:marTop w:val="0"/>
          <w:marBottom w:val="0"/>
          <w:divBdr>
            <w:top w:val="none" w:sz="0" w:space="0" w:color="auto"/>
            <w:left w:val="none" w:sz="0" w:space="0" w:color="auto"/>
            <w:bottom w:val="none" w:sz="0" w:space="0" w:color="auto"/>
            <w:right w:val="none" w:sz="0" w:space="0" w:color="auto"/>
          </w:divBdr>
        </w:div>
        <w:div w:id="530345526">
          <w:marLeft w:val="0"/>
          <w:marRight w:val="0"/>
          <w:marTop w:val="0"/>
          <w:marBottom w:val="0"/>
          <w:divBdr>
            <w:top w:val="none" w:sz="0" w:space="0" w:color="auto"/>
            <w:left w:val="none" w:sz="0" w:space="0" w:color="auto"/>
            <w:bottom w:val="none" w:sz="0" w:space="0" w:color="auto"/>
            <w:right w:val="none" w:sz="0" w:space="0" w:color="auto"/>
          </w:divBdr>
        </w:div>
        <w:div w:id="1091240880">
          <w:marLeft w:val="0"/>
          <w:marRight w:val="0"/>
          <w:marTop w:val="0"/>
          <w:marBottom w:val="0"/>
          <w:divBdr>
            <w:top w:val="none" w:sz="0" w:space="0" w:color="auto"/>
            <w:left w:val="none" w:sz="0" w:space="0" w:color="auto"/>
            <w:bottom w:val="none" w:sz="0" w:space="0" w:color="auto"/>
            <w:right w:val="none" w:sz="0" w:space="0" w:color="auto"/>
          </w:divBdr>
        </w:div>
        <w:div w:id="1384789555">
          <w:marLeft w:val="0"/>
          <w:marRight w:val="0"/>
          <w:marTop w:val="0"/>
          <w:marBottom w:val="0"/>
          <w:divBdr>
            <w:top w:val="none" w:sz="0" w:space="0" w:color="auto"/>
            <w:left w:val="none" w:sz="0" w:space="0" w:color="auto"/>
            <w:bottom w:val="none" w:sz="0" w:space="0" w:color="auto"/>
            <w:right w:val="none" w:sz="0" w:space="0" w:color="auto"/>
          </w:divBdr>
        </w:div>
        <w:div w:id="1353264705">
          <w:marLeft w:val="0"/>
          <w:marRight w:val="0"/>
          <w:marTop w:val="0"/>
          <w:marBottom w:val="0"/>
          <w:divBdr>
            <w:top w:val="none" w:sz="0" w:space="0" w:color="auto"/>
            <w:left w:val="none" w:sz="0" w:space="0" w:color="auto"/>
            <w:bottom w:val="none" w:sz="0" w:space="0" w:color="auto"/>
            <w:right w:val="none" w:sz="0" w:space="0" w:color="auto"/>
          </w:divBdr>
        </w:div>
        <w:div w:id="788091555">
          <w:marLeft w:val="0"/>
          <w:marRight w:val="0"/>
          <w:marTop w:val="0"/>
          <w:marBottom w:val="0"/>
          <w:divBdr>
            <w:top w:val="none" w:sz="0" w:space="0" w:color="auto"/>
            <w:left w:val="none" w:sz="0" w:space="0" w:color="auto"/>
            <w:bottom w:val="none" w:sz="0" w:space="0" w:color="auto"/>
            <w:right w:val="none" w:sz="0" w:space="0" w:color="auto"/>
          </w:divBdr>
        </w:div>
        <w:div w:id="1823351830">
          <w:marLeft w:val="0"/>
          <w:marRight w:val="0"/>
          <w:marTop w:val="0"/>
          <w:marBottom w:val="0"/>
          <w:divBdr>
            <w:top w:val="none" w:sz="0" w:space="0" w:color="auto"/>
            <w:left w:val="none" w:sz="0" w:space="0" w:color="auto"/>
            <w:bottom w:val="none" w:sz="0" w:space="0" w:color="auto"/>
            <w:right w:val="none" w:sz="0" w:space="0" w:color="auto"/>
          </w:divBdr>
        </w:div>
        <w:div w:id="549150499">
          <w:marLeft w:val="0"/>
          <w:marRight w:val="0"/>
          <w:marTop w:val="0"/>
          <w:marBottom w:val="0"/>
          <w:divBdr>
            <w:top w:val="none" w:sz="0" w:space="0" w:color="auto"/>
            <w:left w:val="none" w:sz="0" w:space="0" w:color="auto"/>
            <w:bottom w:val="none" w:sz="0" w:space="0" w:color="auto"/>
            <w:right w:val="none" w:sz="0" w:space="0" w:color="auto"/>
          </w:divBdr>
        </w:div>
        <w:div w:id="1891309048">
          <w:marLeft w:val="0"/>
          <w:marRight w:val="0"/>
          <w:marTop w:val="0"/>
          <w:marBottom w:val="0"/>
          <w:divBdr>
            <w:top w:val="none" w:sz="0" w:space="0" w:color="auto"/>
            <w:left w:val="none" w:sz="0" w:space="0" w:color="auto"/>
            <w:bottom w:val="none" w:sz="0" w:space="0" w:color="auto"/>
            <w:right w:val="none" w:sz="0" w:space="0" w:color="auto"/>
          </w:divBdr>
        </w:div>
        <w:div w:id="24410722">
          <w:marLeft w:val="0"/>
          <w:marRight w:val="0"/>
          <w:marTop w:val="0"/>
          <w:marBottom w:val="0"/>
          <w:divBdr>
            <w:top w:val="none" w:sz="0" w:space="0" w:color="auto"/>
            <w:left w:val="none" w:sz="0" w:space="0" w:color="auto"/>
            <w:bottom w:val="none" w:sz="0" w:space="0" w:color="auto"/>
            <w:right w:val="none" w:sz="0" w:space="0" w:color="auto"/>
          </w:divBdr>
        </w:div>
        <w:div w:id="941953776">
          <w:marLeft w:val="0"/>
          <w:marRight w:val="0"/>
          <w:marTop w:val="0"/>
          <w:marBottom w:val="0"/>
          <w:divBdr>
            <w:top w:val="none" w:sz="0" w:space="0" w:color="auto"/>
            <w:left w:val="none" w:sz="0" w:space="0" w:color="auto"/>
            <w:bottom w:val="none" w:sz="0" w:space="0" w:color="auto"/>
            <w:right w:val="none" w:sz="0" w:space="0" w:color="auto"/>
          </w:divBdr>
        </w:div>
        <w:div w:id="1544559722">
          <w:marLeft w:val="0"/>
          <w:marRight w:val="0"/>
          <w:marTop w:val="0"/>
          <w:marBottom w:val="0"/>
          <w:divBdr>
            <w:top w:val="none" w:sz="0" w:space="0" w:color="auto"/>
            <w:left w:val="none" w:sz="0" w:space="0" w:color="auto"/>
            <w:bottom w:val="none" w:sz="0" w:space="0" w:color="auto"/>
            <w:right w:val="none" w:sz="0" w:space="0" w:color="auto"/>
          </w:divBdr>
        </w:div>
        <w:div w:id="162942208">
          <w:marLeft w:val="0"/>
          <w:marRight w:val="0"/>
          <w:marTop w:val="0"/>
          <w:marBottom w:val="0"/>
          <w:divBdr>
            <w:top w:val="none" w:sz="0" w:space="0" w:color="auto"/>
            <w:left w:val="none" w:sz="0" w:space="0" w:color="auto"/>
            <w:bottom w:val="none" w:sz="0" w:space="0" w:color="auto"/>
            <w:right w:val="none" w:sz="0" w:space="0" w:color="auto"/>
          </w:divBdr>
        </w:div>
        <w:div w:id="404380585">
          <w:marLeft w:val="0"/>
          <w:marRight w:val="0"/>
          <w:marTop w:val="0"/>
          <w:marBottom w:val="0"/>
          <w:divBdr>
            <w:top w:val="none" w:sz="0" w:space="0" w:color="auto"/>
            <w:left w:val="none" w:sz="0" w:space="0" w:color="auto"/>
            <w:bottom w:val="none" w:sz="0" w:space="0" w:color="auto"/>
            <w:right w:val="none" w:sz="0" w:space="0" w:color="auto"/>
          </w:divBdr>
        </w:div>
        <w:div w:id="1046569064">
          <w:marLeft w:val="0"/>
          <w:marRight w:val="0"/>
          <w:marTop w:val="0"/>
          <w:marBottom w:val="0"/>
          <w:divBdr>
            <w:top w:val="none" w:sz="0" w:space="0" w:color="auto"/>
            <w:left w:val="none" w:sz="0" w:space="0" w:color="auto"/>
            <w:bottom w:val="none" w:sz="0" w:space="0" w:color="auto"/>
            <w:right w:val="none" w:sz="0" w:space="0" w:color="auto"/>
          </w:divBdr>
        </w:div>
        <w:div w:id="317075012">
          <w:marLeft w:val="0"/>
          <w:marRight w:val="0"/>
          <w:marTop w:val="0"/>
          <w:marBottom w:val="0"/>
          <w:divBdr>
            <w:top w:val="none" w:sz="0" w:space="0" w:color="auto"/>
            <w:left w:val="none" w:sz="0" w:space="0" w:color="auto"/>
            <w:bottom w:val="none" w:sz="0" w:space="0" w:color="auto"/>
            <w:right w:val="none" w:sz="0" w:space="0" w:color="auto"/>
          </w:divBdr>
        </w:div>
        <w:div w:id="804009700">
          <w:marLeft w:val="0"/>
          <w:marRight w:val="0"/>
          <w:marTop w:val="0"/>
          <w:marBottom w:val="0"/>
          <w:divBdr>
            <w:top w:val="none" w:sz="0" w:space="0" w:color="auto"/>
            <w:left w:val="none" w:sz="0" w:space="0" w:color="auto"/>
            <w:bottom w:val="none" w:sz="0" w:space="0" w:color="auto"/>
            <w:right w:val="none" w:sz="0" w:space="0" w:color="auto"/>
          </w:divBdr>
        </w:div>
        <w:div w:id="2016375948">
          <w:marLeft w:val="0"/>
          <w:marRight w:val="0"/>
          <w:marTop w:val="0"/>
          <w:marBottom w:val="0"/>
          <w:divBdr>
            <w:top w:val="none" w:sz="0" w:space="0" w:color="auto"/>
            <w:left w:val="none" w:sz="0" w:space="0" w:color="auto"/>
            <w:bottom w:val="none" w:sz="0" w:space="0" w:color="auto"/>
            <w:right w:val="none" w:sz="0" w:space="0" w:color="auto"/>
          </w:divBdr>
        </w:div>
        <w:div w:id="317923689">
          <w:marLeft w:val="0"/>
          <w:marRight w:val="0"/>
          <w:marTop w:val="0"/>
          <w:marBottom w:val="0"/>
          <w:divBdr>
            <w:top w:val="none" w:sz="0" w:space="0" w:color="auto"/>
            <w:left w:val="none" w:sz="0" w:space="0" w:color="auto"/>
            <w:bottom w:val="none" w:sz="0" w:space="0" w:color="auto"/>
            <w:right w:val="none" w:sz="0" w:space="0" w:color="auto"/>
          </w:divBdr>
        </w:div>
        <w:div w:id="627588266">
          <w:marLeft w:val="0"/>
          <w:marRight w:val="0"/>
          <w:marTop w:val="0"/>
          <w:marBottom w:val="0"/>
          <w:divBdr>
            <w:top w:val="none" w:sz="0" w:space="0" w:color="auto"/>
            <w:left w:val="none" w:sz="0" w:space="0" w:color="auto"/>
            <w:bottom w:val="none" w:sz="0" w:space="0" w:color="auto"/>
            <w:right w:val="none" w:sz="0" w:space="0" w:color="auto"/>
          </w:divBdr>
        </w:div>
        <w:div w:id="694814359">
          <w:marLeft w:val="0"/>
          <w:marRight w:val="0"/>
          <w:marTop w:val="0"/>
          <w:marBottom w:val="0"/>
          <w:divBdr>
            <w:top w:val="none" w:sz="0" w:space="0" w:color="auto"/>
            <w:left w:val="none" w:sz="0" w:space="0" w:color="auto"/>
            <w:bottom w:val="none" w:sz="0" w:space="0" w:color="auto"/>
            <w:right w:val="none" w:sz="0" w:space="0" w:color="auto"/>
          </w:divBdr>
        </w:div>
        <w:div w:id="1667705465">
          <w:marLeft w:val="0"/>
          <w:marRight w:val="0"/>
          <w:marTop w:val="0"/>
          <w:marBottom w:val="0"/>
          <w:divBdr>
            <w:top w:val="none" w:sz="0" w:space="0" w:color="auto"/>
            <w:left w:val="none" w:sz="0" w:space="0" w:color="auto"/>
            <w:bottom w:val="none" w:sz="0" w:space="0" w:color="auto"/>
            <w:right w:val="none" w:sz="0" w:space="0" w:color="auto"/>
          </w:divBdr>
        </w:div>
        <w:div w:id="1686055473">
          <w:marLeft w:val="0"/>
          <w:marRight w:val="0"/>
          <w:marTop w:val="0"/>
          <w:marBottom w:val="0"/>
          <w:divBdr>
            <w:top w:val="none" w:sz="0" w:space="0" w:color="auto"/>
            <w:left w:val="none" w:sz="0" w:space="0" w:color="auto"/>
            <w:bottom w:val="none" w:sz="0" w:space="0" w:color="auto"/>
            <w:right w:val="none" w:sz="0" w:space="0" w:color="auto"/>
          </w:divBdr>
        </w:div>
        <w:div w:id="1607618390">
          <w:marLeft w:val="0"/>
          <w:marRight w:val="0"/>
          <w:marTop w:val="0"/>
          <w:marBottom w:val="0"/>
          <w:divBdr>
            <w:top w:val="none" w:sz="0" w:space="0" w:color="auto"/>
            <w:left w:val="none" w:sz="0" w:space="0" w:color="auto"/>
            <w:bottom w:val="none" w:sz="0" w:space="0" w:color="auto"/>
            <w:right w:val="none" w:sz="0" w:space="0" w:color="auto"/>
          </w:divBdr>
        </w:div>
        <w:div w:id="935747653">
          <w:marLeft w:val="0"/>
          <w:marRight w:val="0"/>
          <w:marTop w:val="0"/>
          <w:marBottom w:val="0"/>
          <w:divBdr>
            <w:top w:val="none" w:sz="0" w:space="0" w:color="auto"/>
            <w:left w:val="none" w:sz="0" w:space="0" w:color="auto"/>
            <w:bottom w:val="none" w:sz="0" w:space="0" w:color="auto"/>
            <w:right w:val="none" w:sz="0" w:space="0" w:color="auto"/>
          </w:divBdr>
        </w:div>
        <w:div w:id="575818199">
          <w:marLeft w:val="0"/>
          <w:marRight w:val="0"/>
          <w:marTop w:val="0"/>
          <w:marBottom w:val="0"/>
          <w:divBdr>
            <w:top w:val="none" w:sz="0" w:space="0" w:color="auto"/>
            <w:left w:val="none" w:sz="0" w:space="0" w:color="auto"/>
            <w:bottom w:val="none" w:sz="0" w:space="0" w:color="auto"/>
            <w:right w:val="none" w:sz="0" w:space="0" w:color="auto"/>
          </w:divBdr>
        </w:div>
        <w:div w:id="177041173">
          <w:marLeft w:val="0"/>
          <w:marRight w:val="0"/>
          <w:marTop w:val="0"/>
          <w:marBottom w:val="0"/>
          <w:divBdr>
            <w:top w:val="none" w:sz="0" w:space="0" w:color="auto"/>
            <w:left w:val="none" w:sz="0" w:space="0" w:color="auto"/>
            <w:bottom w:val="none" w:sz="0" w:space="0" w:color="auto"/>
            <w:right w:val="none" w:sz="0" w:space="0" w:color="auto"/>
          </w:divBdr>
        </w:div>
        <w:div w:id="692918355">
          <w:marLeft w:val="0"/>
          <w:marRight w:val="0"/>
          <w:marTop w:val="0"/>
          <w:marBottom w:val="0"/>
          <w:divBdr>
            <w:top w:val="none" w:sz="0" w:space="0" w:color="auto"/>
            <w:left w:val="none" w:sz="0" w:space="0" w:color="auto"/>
            <w:bottom w:val="none" w:sz="0" w:space="0" w:color="auto"/>
            <w:right w:val="none" w:sz="0" w:space="0" w:color="auto"/>
          </w:divBdr>
        </w:div>
        <w:div w:id="1944142059">
          <w:marLeft w:val="0"/>
          <w:marRight w:val="0"/>
          <w:marTop w:val="0"/>
          <w:marBottom w:val="0"/>
          <w:divBdr>
            <w:top w:val="none" w:sz="0" w:space="0" w:color="auto"/>
            <w:left w:val="none" w:sz="0" w:space="0" w:color="auto"/>
            <w:bottom w:val="none" w:sz="0" w:space="0" w:color="auto"/>
            <w:right w:val="none" w:sz="0" w:space="0" w:color="auto"/>
          </w:divBdr>
        </w:div>
        <w:div w:id="955602449">
          <w:marLeft w:val="0"/>
          <w:marRight w:val="0"/>
          <w:marTop w:val="0"/>
          <w:marBottom w:val="0"/>
          <w:divBdr>
            <w:top w:val="none" w:sz="0" w:space="0" w:color="auto"/>
            <w:left w:val="none" w:sz="0" w:space="0" w:color="auto"/>
            <w:bottom w:val="none" w:sz="0" w:space="0" w:color="auto"/>
            <w:right w:val="none" w:sz="0" w:space="0" w:color="auto"/>
          </w:divBdr>
        </w:div>
        <w:div w:id="806164177">
          <w:marLeft w:val="0"/>
          <w:marRight w:val="0"/>
          <w:marTop w:val="0"/>
          <w:marBottom w:val="0"/>
          <w:divBdr>
            <w:top w:val="none" w:sz="0" w:space="0" w:color="auto"/>
            <w:left w:val="none" w:sz="0" w:space="0" w:color="auto"/>
            <w:bottom w:val="none" w:sz="0" w:space="0" w:color="auto"/>
            <w:right w:val="none" w:sz="0" w:space="0" w:color="auto"/>
          </w:divBdr>
        </w:div>
        <w:div w:id="1125464953">
          <w:marLeft w:val="0"/>
          <w:marRight w:val="0"/>
          <w:marTop w:val="0"/>
          <w:marBottom w:val="0"/>
          <w:divBdr>
            <w:top w:val="none" w:sz="0" w:space="0" w:color="auto"/>
            <w:left w:val="none" w:sz="0" w:space="0" w:color="auto"/>
            <w:bottom w:val="none" w:sz="0" w:space="0" w:color="auto"/>
            <w:right w:val="none" w:sz="0" w:space="0" w:color="auto"/>
          </w:divBdr>
        </w:div>
        <w:div w:id="1722291008">
          <w:marLeft w:val="0"/>
          <w:marRight w:val="0"/>
          <w:marTop w:val="0"/>
          <w:marBottom w:val="0"/>
          <w:divBdr>
            <w:top w:val="none" w:sz="0" w:space="0" w:color="auto"/>
            <w:left w:val="none" w:sz="0" w:space="0" w:color="auto"/>
            <w:bottom w:val="none" w:sz="0" w:space="0" w:color="auto"/>
            <w:right w:val="none" w:sz="0" w:space="0" w:color="auto"/>
          </w:divBdr>
        </w:div>
        <w:div w:id="939029832">
          <w:marLeft w:val="0"/>
          <w:marRight w:val="0"/>
          <w:marTop w:val="0"/>
          <w:marBottom w:val="0"/>
          <w:divBdr>
            <w:top w:val="none" w:sz="0" w:space="0" w:color="auto"/>
            <w:left w:val="none" w:sz="0" w:space="0" w:color="auto"/>
            <w:bottom w:val="none" w:sz="0" w:space="0" w:color="auto"/>
            <w:right w:val="none" w:sz="0" w:space="0" w:color="auto"/>
          </w:divBdr>
        </w:div>
        <w:div w:id="957175253">
          <w:marLeft w:val="0"/>
          <w:marRight w:val="0"/>
          <w:marTop w:val="0"/>
          <w:marBottom w:val="0"/>
          <w:divBdr>
            <w:top w:val="none" w:sz="0" w:space="0" w:color="auto"/>
            <w:left w:val="none" w:sz="0" w:space="0" w:color="auto"/>
            <w:bottom w:val="none" w:sz="0" w:space="0" w:color="auto"/>
            <w:right w:val="none" w:sz="0" w:space="0" w:color="auto"/>
          </w:divBdr>
        </w:div>
        <w:div w:id="1435244492">
          <w:marLeft w:val="0"/>
          <w:marRight w:val="0"/>
          <w:marTop w:val="0"/>
          <w:marBottom w:val="0"/>
          <w:divBdr>
            <w:top w:val="none" w:sz="0" w:space="0" w:color="auto"/>
            <w:left w:val="none" w:sz="0" w:space="0" w:color="auto"/>
            <w:bottom w:val="none" w:sz="0" w:space="0" w:color="auto"/>
            <w:right w:val="none" w:sz="0" w:space="0" w:color="auto"/>
          </w:divBdr>
        </w:div>
        <w:div w:id="1387031019">
          <w:marLeft w:val="0"/>
          <w:marRight w:val="0"/>
          <w:marTop w:val="0"/>
          <w:marBottom w:val="0"/>
          <w:divBdr>
            <w:top w:val="none" w:sz="0" w:space="0" w:color="auto"/>
            <w:left w:val="none" w:sz="0" w:space="0" w:color="auto"/>
            <w:bottom w:val="none" w:sz="0" w:space="0" w:color="auto"/>
            <w:right w:val="none" w:sz="0" w:space="0" w:color="auto"/>
          </w:divBdr>
        </w:div>
        <w:div w:id="847910786">
          <w:marLeft w:val="0"/>
          <w:marRight w:val="0"/>
          <w:marTop w:val="0"/>
          <w:marBottom w:val="0"/>
          <w:divBdr>
            <w:top w:val="none" w:sz="0" w:space="0" w:color="auto"/>
            <w:left w:val="none" w:sz="0" w:space="0" w:color="auto"/>
            <w:bottom w:val="none" w:sz="0" w:space="0" w:color="auto"/>
            <w:right w:val="none" w:sz="0" w:space="0" w:color="auto"/>
          </w:divBdr>
        </w:div>
        <w:div w:id="1361199600">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94666601">
      <w:bodyDiv w:val="1"/>
      <w:marLeft w:val="0"/>
      <w:marRight w:val="0"/>
      <w:marTop w:val="0"/>
      <w:marBottom w:val="0"/>
      <w:divBdr>
        <w:top w:val="none" w:sz="0" w:space="0" w:color="auto"/>
        <w:left w:val="none" w:sz="0" w:space="0" w:color="auto"/>
        <w:bottom w:val="none" w:sz="0" w:space="0" w:color="auto"/>
        <w:right w:val="none" w:sz="0" w:space="0" w:color="auto"/>
      </w:divBdr>
      <w:divsChild>
        <w:div w:id="1418285824">
          <w:marLeft w:val="0"/>
          <w:marRight w:val="0"/>
          <w:marTop w:val="0"/>
          <w:marBottom w:val="0"/>
          <w:divBdr>
            <w:top w:val="none" w:sz="0" w:space="0" w:color="auto"/>
            <w:left w:val="none" w:sz="0" w:space="0" w:color="auto"/>
            <w:bottom w:val="none" w:sz="0" w:space="0" w:color="auto"/>
            <w:right w:val="none" w:sz="0" w:space="0" w:color="auto"/>
          </w:divBdr>
        </w:div>
        <w:div w:id="897133684">
          <w:marLeft w:val="0"/>
          <w:marRight w:val="0"/>
          <w:marTop w:val="0"/>
          <w:marBottom w:val="0"/>
          <w:divBdr>
            <w:top w:val="none" w:sz="0" w:space="0" w:color="auto"/>
            <w:left w:val="none" w:sz="0" w:space="0" w:color="auto"/>
            <w:bottom w:val="none" w:sz="0" w:space="0" w:color="auto"/>
            <w:right w:val="none" w:sz="0" w:space="0" w:color="auto"/>
          </w:divBdr>
        </w:div>
        <w:div w:id="1066075803">
          <w:marLeft w:val="0"/>
          <w:marRight w:val="0"/>
          <w:marTop w:val="0"/>
          <w:marBottom w:val="0"/>
          <w:divBdr>
            <w:top w:val="none" w:sz="0" w:space="0" w:color="auto"/>
            <w:left w:val="none" w:sz="0" w:space="0" w:color="auto"/>
            <w:bottom w:val="none" w:sz="0" w:space="0" w:color="auto"/>
            <w:right w:val="none" w:sz="0" w:space="0" w:color="auto"/>
          </w:divBdr>
        </w:div>
        <w:div w:id="1921599014">
          <w:marLeft w:val="0"/>
          <w:marRight w:val="0"/>
          <w:marTop w:val="0"/>
          <w:marBottom w:val="0"/>
          <w:divBdr>
            <w:top w:val="none" w:sz="0" w:space="0" w:color="auto"/>
            <w:left w:val="none" w:sz="0" w:space="0" w:color="auto"/>
            <w:bottom w:val="none" w:sz="0" w:space="0" w:color="auto"/>
            <w:right w:val="none" w:sz="0" w:space="0" w:color="auto"/>
          </w:divBdr>
        </w:div>
        <w:div w:id="1185174072">
          <w:marLeft w:val="0"/>
          <w:marRight w:val="0"/>
          <w:marTop w:val="0"/>
          <w:marBottom w:val="0"/>
          <w:divBdr>
            <w:top w:val="none" w:sz="0" w:space="0" w:color="auto"/>
            <w:left w:val="none" w:sz="0" w:space="0" w:color="auto"/>
            <w:bottom w:val="none" w:sz="0" w:space="0" w:color="auto"/>
            <w:right w:val="none" w:sz="0" w:space="0" w:color="auto"/>
          </w:divBdr>
        </w:div>
        <w:div w:id="1040713385">
          <w:marLeft w:val="0"/>
          <w:marRight w:val="0"/>
          <w:marTop w:val="0"/>
          <w:marBottom w:val="0"/>
          <w:divBdr>
            <w:top w:val="none" w:sz="0" w:space="0" w:color="auto"/>
            <w:left w:val="none" w:sz="0" w:space="0" w:color="auto"/>
            <w:bottom w:val="none" w:sz="0" w:space="0" w:color="auto"/>
            <w:right w:val="none" w:sz="0" w:space="0" w:color="auto"/>
          </w:divBdr>
        </w:div>
        <w:div w:id="1339429164">
          <w:marLeft w:val="0"/>
          <w:marRight w:val="0"/>
          <w:marTop w:val="0"/>
          <w:marBottom w:val="0"/>
          <w:divBdr>
            <w:top w:val="none" w:sz="0" w:space="0" w:color="auto"/>
            <w:left w:val="none" w:sz="0" w:space="0" w:color="auto"/>
            <w:bottom w:val="none" w:sz="0" w:space="0" w:color="auto"/>
            <w:right w:val="none" w:sz="0" w:space="0" w:color="auto"/>
          </w:divBdr>
        </w:div>
        <w:div w:id="1025138579">
          <w:marLeft w:val="0"/>
          <w:marRight w:val="0"/>
          <w:marTop w:val="0"/>
          <w:marBottom w:val="0"/>
          <w:divBdr>
            <w:top w:val="none" w:sz="0" w:space="0" w:color="auto"/>
            <w:left w:val="none" w:sz="0" w:space="0" w:color="auto"/>
            <w:bottom w:val="none" w:sz="0" w:space="0" w:color="auto"/>
            <w:right w:val="none" w:sz="0" w:space="0" w:color="auto"/>
          </w:divBdr>
        </w:div>
        <w:div w:id="1044716993">
          <w:marLeft w:val="0"/>
          <w:marRight w:val="0"/>
          <w:marTop w:val="0"/>
          <w:marBottom w:val="0"/>
          <w:divBdr>
            <w:top w:val="none" w:sz="0" w:space="0" w:color="auto"/>
            <w:left w:val="none" w:sz="0" w:space="0" w:color="auto"/>
            <w:bottom w:val="none" w:sz="0" w:space="0" w:color="auto"/>
            <w:right w:val="none" w:sz="0" w:space="0" w:color="auto"/>
          </w:divBdr>
        </w:div>
        <w:div w:id="787315137">
          <w:marLeft w:val="0"/>
          <w:marRight w:val="0"/>
          <w:marTop w:val="0"/>
          <w:marBottom w:val="0"/>
          <w:divBdr>
            <w:top w:val="none" w:sz="0" w:space="0" w:color="auto"/>
            <w:left w:val="none" w:sz="0" w:space="0" w:color="auto"/>
            <w:bottom w:val="none" w:sz="0" w:space="0" w:color="auto"/>
            <w:right w:val="none" w:sz="0" w:space="0" w:color="auto"/>
          </w:divBdr>
        </w:div>
        <w:div w:id="1547595165">
          <w:marLeft w:val="0"/>
          <w:marRight w:val="0"/>
          <w:marTop w:val="0"/>
          <w:marBottom w:val="0"/>
          <w:divBdr>
            <w:top w:val="none" w:sz="0" w:space="0" w:color="auto"/>
            <w:left w:val="none" w:sz="0" w:space="0" w:color="auto"/>
            <w:bottom w:val="none" w:sz="0" w:space="0" w:color="auto"/>
            <w:right w:val="none" w:sz="0" w:space="0" w:color="auto"/>
          </w:divBdr>
        </w:div>
        <w:div w:id="1678535095">
          <w:marLeft w:val="0"/>
          <w:marRight w:val="0"/>
          <w:marTop w:val="0"/>
          <w:marBottom w:val="0"/>
          <w:divBdr>
            <w:top w:val="none" w:sz="0" w:space="0" w:color="auto"/>
            <w:left w:val="none" w:sz="0" w:space="0" w:color="auto"/>
            <w:bottom w:val="none" w:sz="0" w:space="0" w:color="auto"/>
            <w:right w:val="none" w:sz="0" w:space="0" w:color="auto"/>
          </w:divBdr>
        </w:div>
        <w:div w:id="549415859">
          <w:marLeft w:val="0"/>
          <w:marRight w:val="0"/>
          <w:marTop w:val="0"/>
          <w:marBottom w:val="0"/>
          <w:divBdr>
            <w:top w:val="none" w:sz="0" w:space="0" w:color="auto"/>
            <w:left w:val="none" w:sz="0" w:space="0" w:color="auto"/>
            <w:bottom w:val="none" w:sz="0" w:space="0" w:color="auto"/>
            <w:right w:val="none" w:sz="0" w:space="0" w:color="auto"/>
          </w:divBdr>
        </w:div>
        <w:div w:id="1324746889">
          <w:marLeft w:val="0"/>
          <w:marRight w:val="0"/>
          <w:marTop w:val="0"/>
          <w:marBottom w:val="0"/>
          <w:divBdr>
            <w:top w:val="none" w:sz="0" w:space="0" w:color="auto"/>
            <w:left w:val="none" w:sz="0" w:space="0" w:color="auto"/>
            <w:bottom w:val="none" w:sz="0" w:space="0" w:color="auto"/>
            <w:right w:val="none" w:sz="0" w:space="0" w:color="auto"/>
          </w:divBdr>
        </w:div>
        <w:div w:id="406658299">
          <w:marLeft w:val="0"/>
          <w:marRight w:val="0"/>
          <w:marTop w:val="0"/>
          <w:marBottom w:val="0"/>
          <w:divBdr>
            <w:top w:val="none" w:sz="0" w:space="0" w:color="auto"/>
            <w:left w:val="none" w:sz="0" w:space="0" w:color="auto"/>
            <w:bottom w:val="none" w:sz="0" w:space="0" w:color="auto"/>
            <w:right w:val="none" w:sz="0" w:space="0" w:color="auto"/>
          </w:divBdr>
        </w:div>
        <w:div w:id="1938950462">
          <w:marLeft w:val="0"/>
          <w:marRight w:val="0"/>
          <w:marTop w:val="0"/>
          <w:marBottom w:val="0"/>
          <w:divBdr>
            <w:top w:val="none" w:sz="0" w:space="0" w:color="auto"/>
            <w:left w:val="none" w:sz="0" w:space="0" w:color="auto"/>
            <w:bottom w:val="none" w:sz="0" w:space="0" w:color="auto"/>
            <w:right w:val="none" w:sz="0" w:space="0" w:color="auto"/>
          </w:divBdr>
        </w:div>
        <w:div w:id="362944020">
          <w:marLeft w:val="0"/>
          <w:marRight w:val="0"/>
          <w:marTop w:val="0"/>
          <w:marBottom w:val="0"/>
          <w:divBdr>
            <w:top w:val="none" w:sz="0" w:space="0" w:color="auto"/>
            <w:left w:val="none" w:sz="0" w:space="0" w:color="auto"/>
            <w:bottom w:val="none" w:sz="0" w:space="0" w:color="auto"/>
            <w:right w:val="none" w:sz="0" w:space="0" w:color="auto"/>
          </w:divBdr>
        </w:div>
        <w:div w:id="1575314410">
          <w:marLeft w:val="0"/>
          <w:marRight w:val="0"/>
          <w:marTop w:val="0"/>
          <w:marBottom w:val="0"/>
          <w:divBdr>
            <w:top w:val="none" w:sz="0" w:space="0" w:color="auto"/>
            <w:left w:val="none" w:sz="0" w:space="0" w:color="auto"/>
            <w:bottom w:val="none" w:sz="0" w:space="0" w:color="auto"/>
            <w:right w:val="none" w:sz="0" w:space="0" w:color="auto"/>
          </w:divBdr>
        </w:div>
        <w:div w:id="941301622">
          <w:marLeft w:val="0"/>
          <w:marRight w:val="0"/>
          <w:marTop w:val="0"/>
          <w:marBottom w:val="0"/>
          <w:divBdr>
            <w:top w:val="none" w:sz="0" w:space="0" w:color="auto"/>
            <w:left w:val="none" w:sz="0" w:space="0" w:color="auto"/>
            <w:bottom w:val="none" w:sz="0" w:space="0" w:color="auto"/>
            <w:right w:val="none" w:sz="0" w:space="0" w:color="auto"/>
          </w:divBdr>
        </w:div>
        <w:div w:id="1475217824">
          <w:marLeft w:val="0"/>
          <w:marRight w:val="0"/>
          <w:marTop w:val="0"/>
          <w:marBottom w:val="0"/>
          <w:divBdr>
            <w:top w:val="none" w:sz="0" w:space="0" w:color="auto"/>
            <w:left w:val="none" w:sz="0" w:space="0" w:color="auto"/>
            <w:bottom w:val="none" w:sz="0" w:space="0" w:color="auto"/>
            <w:right w:val="none" w:sz="0" w:space="0" w:color="auto"/>
          </w:divBdr>
        </w:div>
        <w:div w:id="2012561507">
          <w:marLeft w:val="0"/>
          <w:marRight w:val="0"/>
          <w:marTop w:val="0"/>
          <w:marBottom w:val="0"/>
          <w:divBdr>
            <w:top w:val="none" w:sz="0" w:space="0" w:color="auto"/>
            <w:left w:val="none" w:sz="0" w:space="0" w:color="auto"/>
            <w:bottom w:val="none" w:sz="0" w:space="0" w:color="auto"/>
            <w:right w:val="none" w:sz="0" w:space="0" w:color="auto"/>
          </w:divBdr>
        </w:div>
        <w:div w:id="778448928">
          <w:marLeft w:val="0"/>
          <w:marRight w:val="0"/>
          <w:marTop w:val="0"/>
          <w:marBottom w:val="0"/>
          <w:divBdr>
            <w:top w:val="none" w:sz="0" w:space="0" w:color="auto"/>
            <w:left w:val="none" w:sz="0" w:space="0" w:color="auto"/>
            <w:bottom w:val="none" w:sz="0" w:space="0" w:color="auto"/>
            <w:right w:val="none" w:sz="0" w:space="0" w:color="auto"/>
          </w:divBdr>
        </w:div>
        <w:div w:id="1228110796">
          <w:marLeft w:val="0"/>
          <w:marRight w:val="0"/>
          <w:marTop w:val="0"/>
          <w:marBottom w:val="0"/>
          <w:divBdr>
            <w:top w:val="none" w:sz="0" w:space="0" w:color="auto"/>
            <w:left w:val="none" w:sz="0" w:space="0" w:color="auto"/>
            <w:bottom w:val="none" w:sz="0" w:space="0" w:color="auto"/>
            <w:right w:val="none" w:sz="0" w:space="0" w:color="auto"/>
          </w:divBdr>
        </w:div>
        <w:div w:id="149634927">
          <w:marLeft w:val="0"/>
          <w:marRight w:val="0"/>
          <w:marTop w:val="0"/>
          <w:marBottom w:val="0"/>
          <w:divBdr>
            <w:top w:val="none" w:sz="0" w:space="0" w:color="auto"/>
            <w:left w:val="none" w:sz="0" w:space="0" w:color="auto"/>
            <w:bottom w:val="none" w:sz="0" w:space="0" w:color="auto"/>
            <w:right w:val="none" w:sz="0" w:space="0" w:color="auto"/>
          </w:divBdr>
        </w:div>
        <w:div w:id="1540628284">
          <w:marLeft w:val="0"/>
          <w:marRight w:val="0"/>
          <w:marTop w:val="0"/>
          <w:marBottom w:val="0"/>
          <w:divBdr>
            <w:top w:val="none" w:sz="0" w:space="0" w:color="auto"/>
            <w:left w:val="none" w:sz="0" w:space="0" w:color="auto"/>
            <w:bottom w:val="none" w:sz="0" w:space="0" w:color="auto"/>
            <w:right w:val="none" w:sz="0" w:space="0" w:color="auto"/>
          </w:divBdr>
        </w:div>
        <w:div w:id="1017267404">
          <w:marLeft w:val="0"/>
          <w:marRight w:val="0"/>
          <w:marTop w:val="0"/>
          <w:marBottom w:val="0"/>
          <w:divBdr>
            <w:top w:val="none" w:sz="0" w:space="0" w:color="auto"/>
            <w:left w:val="none" w:sz="0" w:space="0" w:color="auto"/>
            <w:bottom w:val="none" w:sz="0" w:space="0" w:color="auto"/>
            <w:right w:val="none" w:sz="0" w:space="0" w:color="auto"/>
          </w:divBdr>
        </w:div>
        <w:div w:id="24717781">
          <w:marLeft w:val="0"/>
          <w:marRight w:val="0"/>
          <w:marTop w:val="0"/>
          <w:marBottom w:val="0"/>
          <w:divBdr>
            <w:top w:val="none" w:sz="0" w:space="0" w:color="auto"/>
            <w:left w:val="none" w:sz="0" w:space="0" w:color="auto"/>
            <w:bottom w:val="none" w:sz="0" w:space="0" w:color="auto"/>
            <w:right w:val="none" w:sz="0" w:space="0" w:color="auto"/>
          </w:divBdr>
        </w:div>
        <w:div w:id="789933111">
          <w:marLeft w:val="0"/>
          <w:marRight w:val="0"/>
          <w:marTop w:val="0"/>
          <w:marBottom w:val="0"/>
          <w:divBdr>
            <w:top w:val="none" w:sz="0" w:space="0" w:color="auto"/>
            <w:left w:val="none" w:sz="0" w:space="0" w:color="auto"/>
            <w:bottom w:val="none" w:sz="0" w:space="0" w:color="auto"/>
            <w:right w:val="none" w:sz="0" w:space="0" w:color="auto"/>
          </w:divBdr>
        </w:div>
        <w:div w:id="1934624280">
          <w:marLeft w:val="0"/>
          <w:marRight w:val="0"/>
          <w:marTop w:val="0"/>
          <w:marBottom w:val="0"/>
          <w:divBdr>
            <w:top w:val="none" w:sz="0" w:space="0" w:color="auto"/>
            <w:left w:val="none" w:sz="0" w:space="0" w:color="auto"/>
            <w:bottom w:val="none" w:sz="0" w:space="0" w:color="auto"/>
            <w:right w:val="none" w:sz="0" w:space="0" w:color="auto"/>
          </w:divBdr>
        </w:div>
        <w:div w:id="1116679628">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19225286">
          <w:marLeft w:val="0"/>
          <w:marRight w:val="0"/>
          <w:marTop w:val="0"/>
          <w:marBottom w:val="0"/>
          <w:divBdr>
            <w:top w:val="none" w:sz="0" w:space="0" w:color="auto"/>
            <w:left w:val="none" w:sz="0" w:space="0" w:color="auto"/>
            <w:bottom w:val="none" w:sz="0" w:space="0" w:color="auto"/>
            <w:right w:val="none" w:sz="0" w:space="0" w:color="auto"/>
          </w:divBdr>
        </w:div>
        <w:div w:id="1857426587">
          <w:marLeft w:val="0"/>
          <w:marRight w:val="0"/>
          <w:marTop w:val="0"/>
          <w:marBottom w:val="0"/>
          <w:divBdr>
            <w:top w:val="none" w:sz="0" w:space="0" w:color="auto"/>
            <w:left w:val="none" w:sz="0" w:space="0" w:color="auto"/>
            <w:bottom w:val="none" w:sz="0" w:space="0" w:color="auto"/>
            <w:right w:val="none" w:sz="0" w:space="0" w:color="auto"/>
          </w:divBdr>
        </w:div>
        <w:div w:id="240913476">
          <w:marLeft w:val="0"/>
          <w:marRight w:val="0"/>
          <w:marTop w:val="0"/>
          <w:marBottom w:val="0"/>
          <w:divBdr>
            <w:top w:val="none" w:sz="0" w:space="0" w:color="auto"/>
            <w:left w:val="none" w:sz="0" w:space="0" w:color="auto"/>
            <w:bottom w:val="none" w:sz="0" w:space="0" w:color="auto"/>
            <w:right w:val="none" w:sz="0" w:space="0" w:color="auto"/>
          </w:divBdr>
        </w:div>
        <w:div w:id="2106918354">
          <w:marLeft w:val="0"/>
          <w:marRight w:val="0"/>
          <w:marTop w:val="0"/>
          <w:marBottom w:val="0"/>
          <w:divBdr>
            <w:top w:val="none" w:sz="0" w:space="0" w:color="auto"/>
            <w:left w:val="none" w:sz="0" w:space="0" w:color="auto"/>
            <w:bottom w:val="none" w:sz="0" w:space="0" w:color="auto"/>
            <w:right w:val="none" w:sz="0" w:space="0" w:color="auto"/>
          </w:divBdr>
        </w:div>
        <w:div w:id="1296330104">
          <w:marLeft w:val="0"/>
          <w:marRight w:val="0"/>
          <w:marTop w:val="0"/>
          <w:marBottom w:val="0"/>
          <w:divBdr>
            <w:top w:val="none" w:sz="0" w:space="0" w:color="auto"/>
            <w:left w:val="none" w:sz="0" w:space="0" w:color="auto"/>
            <w:bottom w:val="none" w:sz="0" w:space="0" w:color="auto"/>
            <w:right w:val="none" w:sz="0" w:space="0" w:color="auto"/>
          </w:divBdr>
        </w:div>
        <w:div w:id="963197576">
          <w:marLeft w:val="0"/>
          <w:marRight w:val="0"/>
          <w:marTop w:val="0"/>
          <w:marBottom w:val="0"/>
          <w:divBdr>
            <w:top w:val="none" w:sz="0" w:space="0" w:color="auto"/>
            <w:left w:val="none" w:sz="0" w:space="0" w:color="auto"/>
            <w:bottom w:val="none" w:sz="0" w:space="0" w:color="auto"/>
            <w:right w:val="none" w:sz="0" w:space="0" w:color="auto"/>
          </w:divBdr>
        </w:div>
        <w:div w:id="1942912388">
          <w:marLeft w:val="0"/>
          <w:marRight w:val="0"/>
          <w:marTop w:val="0"/>
          <w:marBottom w:val="0"/>
          <w:divBdr>
            <w:top w:val="none" w:sz="0" w:space="0" w:color="auto"/>
            <w:left w:val="none" w:sz="0" w:space="0" w:color="auto"/>
            <w:bottom w:val="none" w:sz="0" w:space="0" w:color="auto"/>
            <w:right w:val="none" w:sz="0" w:space="0" w:color="auto"/>
          </w:divBdr>
        </w:div>
        <w:div w:id="1825319465">
          <w:marLeft w:val="0"/>
          <w:marRight w:val="0"/>
          <w:marTop w:val="0"/>
          <w:marBottom w:val="0"/>
          <w:divBdr>
            <w:top w:val="none" w:sz="0" w:space="0" w:color="auto"/>
            <w:left w:val="none" w:sz="0" w:space="0" w:color="auto"/>
            <w:bottom w:val="none" w:sz="0" w:space="0" w:color="auto"/>
            <w:right w:val="none" w:sz="0" w:space="0" w:color="auto"/>
          </w:divBdr>
        </w:div>
        <w:div w:id="1287153004">
          <w:marLeft w:val="0"/>
          <w:marRight w:val="0"/>
          <w:marTop w:val="0"/>
          <w:marBottom w:val="0"/>
          <w:divBdr>
            <w:top w:val="none" w:sz="0" w:space="0" w:color="auto"/>
            <w:left w:val="none" w:sz="0" w:space="0" w:color="auto"/>
            <w:bottom w:val="none" w:sz="0" w:space="0" w:color="auto"/>
            <w:right w:val="none" w:sz="0" w:space="0" w:color="auto"/>
          </w:divBdr>
        </w:div>
        <w:div w:id="1169826442">
          <w:marLeft w:val="0"/>
          <w:marRight w:val="0"/>
          <w:marTop w:val="0"/>
          <w:marBottom w:val="0"/>
          <w:divBdr>
            <w:top w:val="none" w:sz="0" w:space="0" w:color="auto"/>
            <w:left w:val="none" w:sz="0" w:space="0" w:color="auto"/>
            <w:bottom w:val="none" w:sz="0" w:space="0" w:color="auto"/>
            <w:right w:val="none" w:sz="0" w:space="0" w:color="auto"/>
          </w:divBdr>
        </w:div>
        <w:div w:id="980118741">
          <w:marLeft w:val="0"/>
          <w:marRight w:val="0"/>
          <w:marTop w:val="0"/>
          <w:marBottom w:val="0"/>
          <w:divBdr>
            <w:top w:val="none" w:sz="0" w:space="0" w:color="auto"/>
            <w:left w:val="none" w:sz="0" w:space="0" w:color="auto"/>
            <w:bottom w:val="none" w:sz="0" w:space="0" w:color="auto"/>
            <w:right w:val="none" w:sz="0" w:space="0" w:color="auto"/>
          </w:divBdr>
        </w:div>
        <w:div w:id="1855341306">
          <w:marLeft w:val="0"/>
          <w:marRight w:val="0"/>
          <w:marTop w:val="0"/>
          <w:marBottom w:val="0"/>
          <w:divBdr>
            <w:top w:val="none" w:sz="0" w:space="0" w:color="auto"/>
            <w:left w:val="none" w:sz="0" w:space="0" w:color="auto"/>
            <w:bottom w:val="none" w:sz="0" w:space="0" w:color="auto"/>
            <w:right w:val="none" w:sz="0" w:space="0" w:color="auto"/>
          </w:divBdr>
        </w:div>
        <w:div w:id="467480657">
          <w:marLeft w:val="0"/>
          <w:marRight w:val="0"/>
          <w:marTop w:val="0"/>
          <w:marBottom w:val="0"/>
          <w:divBdr>
            <w:top w:val="none" w:sz="0" w:space="0" w:color="auto"/>
            <w:left w:val="none" w:sz="0" w:space="0" w:color="auto"/>
            <w:bottom w:val="none" w:sz="0" w:space="0" w:color="auto"/>
            <w:right w:val="none" w:sz="0" w:space="0" w:color="auto"/>
          </w:divBdr>
        </w:div>
        <w:div w:id="313726072">
          <w:marLeft w:val="0"/>
          <w:marRight w:val="0"/>
          <w:marTop w:val="0"/>
          <w:marBottom w:val="0"/>
          <w:divBdr>
            <w:top w:val="none" w:sz="0" w:space="0" w:color="auto"/>
            <w:left w:val="none" w:sz="0" w:space="0" w:color="auto"/>
            <w:bottom w:val="none" w:sz="0" w:space="0" w:color="auto"/>
            <w:right w:val="none" w:sz="0" w:space="0" w:color="auto"/>
          </w:divBdr>
        </w:div>
      </w:divsChild>
    </w:div>
    <w:div w:id="1134328004">
      <w:bodyDiv w:val="1"/>
      <w:marLeft w:val="0"/>
      <w:marRight w:val="0"/>
      <w:marTop w:val="0"/>
      <w:marBottom w:val="0"/>
      <w:divBdr>
        <w:top w:val="none" w:sz="0" w:space="0" w:color="auto"/>
        <w:left w:val="none" w:sz="0" w:space="0" w:color="auto"/>
        <w:bottom w:val="none" w:sz="0" w:space="0" w:color="auto"/>
        <w:right w:val="none" w:sz="0" w:space="0" w:color="auto"/>
      </w:divBdr>
      <w:divsChild>
        <w:div w:id="376322771">
          <w:marLeft w:val="0"/>
          <w:marRight w:val="0"/>
          <w:marTop w:val="0"/>
          <w:marBottom w:val="0"/>
          <w:divBdr>
            <w:top w:val="none" w:sz="0" w:space="0" w:color="auto"/>
            <w:left w:val="none" w:sz="0" w:space="0" w:color="auto"/>
            <w:bottom w:val="none" w:sz="0" w:space="0" w:color="auto"/>
            <w:right w:val="none" w:sz="0" w:space="0" w:color="auto"/>
          </w:divBdr>
        </w:div>
        <w:div w:id="1843274021">
          <w:marLeft w:val="0"/>
          <w:marRight w:val="0"/>
          <w:marTop w:val="0"/>
          <w:marBottom w:val="0"/>
          <w:divBdr>
            <w:top w:val="none" w:sz="0" w:space="0" w:color="auto"/>
            <w:left w:val="none" w:sz="0" w:space="0" w:color="auto"/>
            <w:bottom w:val="none" w:sz="0" w:space="0" w:color="auto"/>
            <w:right w:val="none" w:sz="0" w:space="0" w:color="auto"/>
          </w:divBdr>
        </w:div>
        <w:div w:id="596135217">
          <w:marLeft w:val="0"/>
          <w:marRight w:val="0"/>
          <w:marTop w:val="0"/>
          <w:marBottom w:val="0"/>
          <w:divBdr>
            <w:top w:val="none" w:sz="0" w:space="0" w:color="auto"/>
            <w:left w:val="none" w:sz="0" w:space="0" w:color="auto"/>
            <w:bottom w:val="none" w:sz="0" w:space="0" w:color="auto"/>
            <w:right w:val="none" w:sz="0" w:space="0" w:color="auto"/>
          </w:divBdr>
        </w:div>
        <w:div w:id="1641153799">
          <w:marLeft w:val="0"/>
          <w:marRight w:val="0"/>
          <w:marTop w:val="0"/>
          <w:marBottom w:val="0"/>
          <w:divBdr>
            <w:top w:val="none" w:sz="0" w:space="0" w:color="auto"/>
            <w:left w:val="none" w:sz="0" w:space="0" w:color="auto"/>
            <w:bottom w:val="none" w:sz="0" w:space="0" w:color="auto"/>
            <w:right w:val="none" w:sz="0" w:space="0" w:color="auto"/>
          </w:divBdr>
        </w:div>
        <w:div w:id="1475222475">
          <w:marLeft w:val="0"/>
          <w:marRight w:val="0"/>
          <w:marTop w:val="0"/>
          <w:marBottom w:val="0"/>
          <w:divBdr>
            <w:top w:val="none" w:sz="0" w:space="0" w:color="auto"/>
            <w:left w:val="none" w:sz="0" w:space="0" w:color="auto"/>
            <w:bottom w:val="none" w:sz="0" w:space="0" w:color="auto"/>
            <w:right w:val="none" w:sz="0" w:space="0" w:color="auto"/>
          </w:divBdr>
        </w:div>
        <w:div w:id="485246181">
          <w:marLeft w:val="0"/>
          <w:marRight w:val="0"/>
          <w:marTop w:val="0"/>
          <w:marBottom w:val="0"/>
          <w:divBdr>
            <w:top w:val="none" w:sz="0" w:space="0" w:color="auto"/>
            <w:left w:val="none" w:sz="0" w:space="0" w:color="auto"/>
            <w:bottom w:val="none" w:sz="0" w:space="0" w:color="auto"/>
            <w:right w:val="none" w:sz="0" w:space="0" w:color="auto"/>
          </w:divBdr>
        </w:div>
        <w:div w:id="2129542045">
          <w:marLeft w:val="0"/>
          <w:marRight w:val="0"/>
          <w:marTop w:val="0"/>
          <w:marBottom w:val="0"/>
          <w:divBdr>
            <w:top w:val="none" w:sz="0" w:space="0" w:color="auto"/>
            <w:left w:val="none" w:sz="0" w:space="0" w:color="auto"/>
            <w:bottom w:val="none" w:sz="0" w:space="0" w:color="auto"/>
            <w:right w:val="none" w:sz="0" w:space="0" w:color="auto"/>
          </w:divBdr>
        </w:div>
        <w:div w:id="914360199">
          <w:marLeft w:val="0"/>
          <w:marRight w:val="0"/>
          <w:marTop w:val="0"/>
          <w:marBottom w:val="0"/>
          <w:divBdr>
            <w:top w:val="none" w:sz="0" w:space="0" w:color="auto"/>
            <w:left w:val="none" w:sz="0" w:space="0" w:color="auto"/>
            <w:bottom w:val="none" w:sz="0" w:space="0" w:color="auto"/>
            <w:right w:val="none" w:sz="0" w:space="0" w:color="auto"/>
          </w:divBdr>
        </w:div>
        <w:div w:id="795176641">
          <w:marLeft w:val="0"/>
          <w:marRight w:val="0"/>
          <w:marTop w:val="0"/>
          <w:marBottom w:val="0"/>
          <w:divBdr>
            <w:top w:val="none" w:sz="0" w:space="0" w:color="auto"/>
            <w:left w:val="none" w:sz="0" w:space="0" w:color="auto"/>
            <w:bottom w:val="none" w:sz="0" w:space="0" w:color="auto"/>
            <w:right w:val="none" w:sz="0" w:space="0" w:color="auto"/>
          </w:divBdr>
        </w:div>
        <w:div w:id="1319652269">
          <w:marLeft w:val="0"/>
          <w:marRight w:val="0"/>
          <w:marTop w:val="0"/>
          <w:marBottom w:val="0"/>
          <w:divBdr>
            <w:top w:val="none" w:sz="0" w:space="0" w:color="auto"/>
            <w:left w:val="none" w:sz="0" w:space="0" w:color="auto"/>
            <w:bottom w:val="none" w:sz="0" w:space="0" w:color="auto"/>
            <w:right w:val="none" w:sz="0" w:space="0" w:color="auto"/>
          </w:divBdr>
        </w:div>
        <w:div w:id="1090126923">
          <w:marLeft w:val="0"/>
          <w:marRight w:val="0"/>
          <w:marTop w:val="0"/>
          <w:marBottom w:val="0"/>
          <w:divBdr>
            <w:top w:val="none" w:sz="0" w:space="0" w:color="auto"/>
            <w:left w:val="none" w:sz="0" w:space="0" w:color="auto"/>
            <w:bottom w:val="none" w:sz="0" w:space="0" w:color="auto"/>
            <w:right w:val="none" w:sz="0" w:space="0" w:color="auto"/>
          </w:divBdr>
        </w:div>
        <w:div w:id="706641044">
          <w:marLeft w:val="0"/>
          <w:marRight w:val="0"/>
          <w:marTop w:val="0"/>
          <w:marBottom w:val="0"/>
          <w:divBdr>
            <w:top w:val="none" w:sz="0" w:space="0" w:color="auto"/>
            <w:left w:val="none" w:sz="0" w:space="0" w:color="auto"/>
            <w:bottom w:val="none" w:sz="0" w:space="0" w:color="auto"/>
            <w:right w:val="none" w:sz="0" w:space="0" w:color="auto"/>
          </w:divBdr>
        </w:div>
        <w:div w:id="1292204764">
          <w:marLeft w:val="0"/>
          <w:marRight w:val="0"/>
          <w:marTop w:val="0"/>
          <w:marBottom w:val="0"/>
          <w:divBdr>
            <w:top w:val="none" w:sz="0" w:space="0" w:color="auto"/>
            <w:left w:val="none" w:sz="0" w:space="0" w:color="auto"/>
            <w:bottom w:val="none" w:sz="0" w:space="0" w:color="auto"/>
            <w:right w:val="none" w:sz="0" w:space="0" w:color="auto"/>
          </w:divBdr>
        </w:div>
        <w:div w:id="1724720475">
          <w:marLeft w:val="0"/>
          <w:marRight w:val="0"/>
          <w:marTop w:val="0"/>
          <w:marBottom w:val="0"/>
          <w:divBdr>
            <w:top w:val="none" w:sz="0" w:space="0" w:color="auto"/>
            <w:left w:val="none" w:sz="0" w:space="0" w:color="auto"/>
            <w:bottom w:val="none" w:sz="0" w:space="0" w:color="auto"/>
            <w:right w:val="none" w:sz="0" w:space="0" w:color="auto"/>
          </w:divBdr>
        </w:div>
        <w:div w:id="1828209758">
          <w:marLeft w:val="0"/>
          <w:marRight w:val="0"/>
          <w:marTop w:val="0"/>
          <w:marBottom w:val="0"/>
          <w:divBdr>
            <w:top w:val="none" w:sz="0" w:space="0" w:color="auto"/>
            <w:left w:val="none" w:sz="0" w:space="0" w:color="auto"/>
            <w:bottom w:val="none" w:sz="0" w:space="0" w:color="auto"/>
            <w:right w:val="none" w:sz="0" w:space="0" w:color="auto"/>
          </w:divBdr>
        </w:div>
        <w:div w:id="224798582">
          <w:marLeft w:val="0"/>
          <w:marRight w:val="0"/>
          <w:marTop w:val="0"/>
          <w:marBottom w:val="0"/>
          <w:divBdr>
            <w:top w:val="none" w:sz="0" w:space="0" w:color="auto"/>
            <w:left w:val="none" w:sz="0" w:space="0" w:color="auto"/>
            <w:bottom w:val="none" w:sz="0" w:space="0" w:color="auto"/>
            <w:right w:val="none" w:sz="0" w:space="0" w:color="auto"/>
          </w:divBdr>
        </w:div>
        <w:div w:id="761531014">
          <w:marLeft w:val="0"/>
          <w:marRight w:val="0"/>
          <w:marTop w:val="0"/>
          <w:marBottom w:val="0"/>
          <w:divBdr>
            <w:top w:val="none" w:sz="0" w:space="0" w:color="auto"/>
            <w:left w:val="none" w:sz="0" w:space="0" w:color="auto"/>
            <w:bottom w:val="none" w:sz="0" w:space="0" w:color="auto"/>
            <w:right w:val="none" w:sz="0" w:space="0" w:color="auto"/>
          </w:divBdr>
        </w:div>
        <w:div w:id="1123231189">
          <w:marLeft w:val="0"/>
          <w:marRight w:val="0"/>
          <w:marTop w:val="0"/>
          <w:marBottom w:val="0"/>
          <w:divBdr>
            <w:top w:val="none" w:sz="0" w:space="0" w:color="auto"/>
            <w:left w:val="none" w:sz="0" w:space="0" w:color="auto"/>
            <w:bottom w:val="none" w:sz="0" w:space="0" w:color="auto"/>
            <w:right w:val="none" w:sz="0" w:space="0" w:color="auto"/>
          </w:divBdr>
        </w:div>
        <w:div w:id="2140956653">
          <w:marLeft w:val="0"/>
          <w:marRight w:val="0"/>
          <w:marTop w:val="0"/>
          <w:marBottom w:val="0"/>
          <w:divBdr>
            <w:top w:val="none" w:sz="0" w:space="0" w:color="auto"/>
            <w:left w:val="none" w:sz="0" w:space="0" w:color="auto"/>
            <w:bottom w:val="none" w:sz="0" w:space="0" w:color="auto"/>
            <w:right w:val="none" w:sz="0" w:space="0" w:color="auto"/>
          </w:divBdr>
        </w:div>
        <w:div w:id="819883275">
          <w:marLeft w:val="0"/>
          <w:marRight w:val="0"/>
          <w:marTop w:val="0"/>
          <w:marBottom w:val="0"/>
          <w:divBdr>
            <w:top w:val="none" w:sz="0" w:space="0" w:color="auto"/>
            <w:left w:val="none" w:sz="0" w:space="0" w:color="auto"/>
            <w:bottom w:val="none" w:sz="0" w:space="0" w:color="auto"/>
            <w:right w:val="none" w:sz="0" w:space="0" w:color="auto"/>
          </w:divBdr>
        </w:div>
        <w:div w:id="1709835644">
          <w:marLeft w:val="0"/>
          <w:marRight w:val="0"/>
          <w:marTop w:val="0"/>
          <w:marBottom w:val="0"/>
          <w:divBdr>
            <w:top w:val="none" w:sz="0" w:space="0" w:color="auto"/>
            <w:left w:val="none" w:sz="0" w:space="0" w:color="auto"/>
            <w:bottom w:val="none" w:sz="0" w:space="0" w:color="auto"/>
            <w:right w:val="none" w:sz="0" w:space="0" w:color="auto"/>
          </w:divBdr>
        </w:div>
        <w:div w:id="512959444">
          <w:marLeft w:val="0"/>
          <w:marRight w:val="0"/>
          <w:marTop w:val="0"/>
          <w:marBottom w:val="0"/>
          <w:divBdr>
            <w:top w:val="none" w:sz="0" w:space="0" w:color="auto"/>
            <w:left w:val="none" w:sz="0" w:space="0" w:color="auto"/>
            <w:bottom w:val="none" w:sz="0" w:space="0" w:color="auto"/>
            <w:right w:val="none" w:sz="0" w:space="0" w:color="auto"/>
          </w:divBdr>
        </w:div>
        <w:div w:id="1195777236">
          <w:marLeft w:val="0"/>
          <w:marRight w:val="0"/>
          <w:marTop w:val="0"/>
          <w:marBottom w:val="0"/>
          <w:divBdr>
            <w:top w:val="none" w:sz="0" w:space="0" w:color="auto"/>
            <w:left w:val="none" w:sz="0" w:space="0" w:color="auto"/>
            <w:bottom w:val="none" w:sz="0" w:space="0" w:color="auto"/>
            <w:right w:val="none" w:sz="0" w:space="0" w:color="auto"/>
          </w:divBdr>
        </w:div>
        <w:div w:id="209612528">
          <w:marLeft w:val="0"/>
          <w:marRight w:val="0"/>
          <w:marTop w:val="0"/>
          <w:marBottom w:val="0"/>
          <w:divBdr>
            <w:top w:val="none" w:sz="0" w:space="0" w:color="auto"/>
            <w:left w:val="none" w:sz="0" w:space="0" w:color="auto"/>
            <w:bottom w:val="none" w:sz="0" w:space="0" w:color="auto"/>
            <w:right w:val="none" w:sz="0" w:space="0" w:color="auto"/>
          </w:divBdr>
        </w:div>
        <w:div w:id="1482424908">
          <w:marLeft w:val="0"/>
          <w:marRight w:val="0"/>
          <w:marTop w:val="0"/>
          <w:marBottom w:val="0"/>
          <w:divBdr>
            <w:top w:val="none" w:sz="0" w:space="0" w:color="auto"/>
            <w:left w:val="none" w:sz="0" w:space="0" w:color="auto"/>
            <w:bottom w:val="none" w:sz="0" w:space="0" w:color="auto"/>
            <w:right w:val="none" w:sz="0" w:space="0" w:color="auto"/>
          </w:divBdr>
        </w:div>
        <w:div w:id="446852141">
          <w:marLeft w:val="0"/>
          <w:marRight w:val="0"/>
          <w:marTop w:val="0"/>
          <w:marBottom w:val="0"/>
          <w:divBdr>
            <w:top w:val="none" w:sz="0" w:space="0" w:color="auto"/>
            <w:left w:val="none" w:sz="0" w:space="0" w:color="auto"/>
            <w:bottom w:val="none" w:sz="0" w:space="0" w:color="auto"/>
            <w:right w:val="none" w:sz="0" w:space="0" w:color="auto"/>
          </w:divBdr>
        </w:div>
        <w:div w:id="624581968">
          <w:marLeft w:val="0"/>
          <w:marRight w:val="0"/>
          <w:marTop w:val="0"/>
          <w:marBottom w:val="0"/>
          <w:divBdr>
            <w:top w:val="none" w:sz="0" w:space="0" w:color="auto"/>
            <w:left w:val="none" w:sz="0" w:space="0" w:color="auto"/>
            <w:bottom w:val="none" w:sz="0" w:space="0" w:color="auto"/>
            <w:right w:val="none" w:sz="0" w:space="0" w:color="auto"/>
          </w:divBdr>
        </w:div>
        <w:div w:id="1580098840">
          <w:marLeft w:val="0"/>
          <w:marRight w:val="0"/>
          <w:marTop w:val="0"/>
          <w:marBottom w:val="0"/>
          <w:divBdr>
            <w:top w:val="none" w:sz="0" w:space="0" w:color="auto"/>
            <w:left w:val="none" w:sz="0" w:space="0" w:color="auto"/>
            <w:bottom w:val="none" w:sz="0" w:space="0" w:color="auto"/>
            <w:right w:val="none" w:sz="0" w:space="0" w:color="auto"/>
          </w:divBdr>
        </w:div>
        <w:div w:id="150876360">
          <w:marLeft w:val="0"/>
          <w:marRight w:val="0"/>
          <w:marTop w:val="0"/>
          <w:marBottom w:val="0"/>
          <w:divBdr>
            <w:top w:val="none" w:sz="0" w:space="0" w:color="auto"/>
            <w:left w:val="none" w:sz="0" w:space="0" w:color="auto"/>
            <w:bottom w:val="none" w:sz="0" w:space="0" w:color="auto"/>
            <w:right w:val="none" w:sz="0" w:space="0" w:color="auto"/>
          </w:divBdr>
        </w:div>
        <w:div w:id="795608481">
          <w:marLeft w:val="0"/>
          <w:marRight w:val="0"/>
          <w:marTop w:val="0"/>
          <w:marBottom w:val="0"/>
          <w:divBdr>
            <w:top w:val="none" w:sz="0" w:space="0" w:color="auto"/>
            <w:left w:val="none" w:sz="0" w:space="0" w:color="auto"/>
            <w:bottom w:val="none" w:sz="0" w:space="0" w:color="auto"/>
            <w:right w:val="none" w:sz="0" w:space="0" w:color="auto"/>
          </w:divBdr>
        </w:div>
        <w:div w:id="493956424">
          <w:marLeft w:val="0"/>
          <w:marRight w:val="0"/>
          <w:marTop w:val="0"/>
          <w:marBottom w:val="0"/>
          <w:divBdr>
            <w:top w:val="none" w:sz="0" w:space="0" w:color="auto"/>
            <w:left w:val="none" w:sz="0" w:space="0" w:color="auto"/>
            <w:bottom w:val="none" w:sz="0" w:space="0" w:color="auto"/>
            <w:right w:val="none" w:sz="0" w:space="0" w:color="auto"/>
          </w:divBdr>
        </w:div>
        <w:div w:id="125008781">
          <w:marLeft w:val="0"/>
          <w:marRight w:val="0"/>
          <w:marTop w:val="0"/>
          <w:marBottom w:val="0"/>
          <w:divBdr>
            <w:top w:val="none" w:sz="0" w:space="0" w:color="auto"/>
            <w:left w:val="none" w:sz="0" w:space="0" w:color="auto"/>
            <w:bottom w:val="none" w:sz="0" w:space="0" w:color="auto"/>
            <w:right w:val="none" w:sz="0" w:space="0" w:color="auto"/>
          </w:divBdr>
        </w:div>
        <w:div w:id="1379744977">
          <w:marLeft w:val="0"/>
          <w:marRight w:val="0"/>
          <w:marTop w:val="0"/>
          <w:marBottom w:val="0"/>
          <w:divBdr>
            <w:top w:val="none" w:sz="0" w:space="0" w:color="auto"/>
            <w:left w:val="none" w:sz="0" w:space="0" w:color="auto"/>
            <w:bottom w:val="none" w:sz="0" w:space="0" w:color="auto"/>
            <w:right w:val="none" w:sz="0" w:space="0" w:color="auto"/>
          </w:divBdr>
        </w:div>
        <w:div w:id="379476573">
          <w:marLeft w:val="0"/>
          <w:marRight w:val="0"/>
          <w:marTop w:val="0"/>
          <w:marBottom w:val="0"/>
          <w:divBdr>
            <w:top w:val="none" w:sz="0" w:space="0" w:color="auto"/>
            <w:left w:val="none" w:sz="0" w:space="0" w:color="auto"/>
            <w:bottom w:val="none" w:sz="0" w:space="0" w:color="auto"/>
            <w:right w:val="none" w:sz="0" w:space="0" w:color="auto"/>
          </w:divBdr>
        </w:div>
        <w:div w:id="914515231">
          <w:marLeft w:val="0"/>
          <w:marRight w:val="0"/>
          <w:marTop w:val="0"/>
          <w:marBottom w:val="0"/>
          <w:divBdr>
            <w:top w:val="none" w:sz="0" w:space="0" w:color="auto"/>
            <w:left w:val="none" w:sz="0" w:space="0" w:color="auto"/>
            <w:bottom w:val="none" w:sz="0" w:space="0" w:color="auto"/>
            <w:right w:val="none" w:sz="0" w:space="0" w:color="auto"/>
          </w:divBdr>
        </w:div>
        <w:div w:id="2108884360">
          <w:marLeft w:val="0"/>
          <w:marRight w:val="0"/>
          <w:marTop w:val="0"/>
          <w:marBottom w:val="0"/>
          <w:divBdr>
            <w:top w:val="none" w:sz="0" w:space="0" w:color="auto"/>
            <w:left w:val="none" w:sz="0" w:space="0" w:color="auto"/>
            <w:bottom w:val="none" w:sz="0" w:space="0" w:color="auto"/>
            <w:right w:val="none" w:sz="0" w:space="0" w:color="auto"/>
          </w:divBdr>
        </w:div>
        <w:div w:id="74478813">
          <w:marLeft w:val="0"/>
          <w:marRight w:val="0"/>
          <w:marTop w:val="0"/>
          <w:marBottom w:val="0"/>
          <w:divBdr>
            <w:top w:val="none" w:sz="0" w:space="0" w:color="auto"/>
            <w:left w:val="none" w:sz="0" w:space="0" w:color="auto"/>
            <w:bottom w:val="none" w:sz="0" w:space="0" w:color="auto"/>
            <w:right w:val="none" w:sz="0" w:space="0" w:color="auto"/>
          </w:divBdr>
        </w:div>
        <w:div w:id="487017862">
          <w:marLeft w:val="0"/>
          <w:marRight w:val="0"/>
          <w:marTop w:val="0"/>
          <w:marBottom w:val="0"/>
          <w:divBdr>
            <w:top w:val="none" w:sz="0" w:space="0" w:color="auto"/>
            <w:left w:val="none" w:sz="0" w:space="0" w:color="auto"/>
            <w:bottom w:val="none" w:sz="0" w:space="0" w:color="auto"/>
            <w:right w:val="none" w:sz="0" w:space="0" w:color="auto"/>
          </w:divBdr>
        </w:div>
        <w:div w:id="2070230733">
          <w:marLeft w:val="0"/>
          <w:marRight w:val="0"/>
          <w:marTop w:val="0"/>
          <w:marBottom w:val="0"/>
          <w:divBdr>
            <w:top w:val="none" w:sz="0" w:space="0" w:color="auto"/>
            <w:left w:val="none" w:sz="0" w:space="0" w:color="auto"/>
            <w:bottom w:val="none" w:sz="0" w:space="0" w:color="auto"/>
            <w:right w:val="none" w:sz="0" w:space="0" w:color="auto"/>
          </w:divBdr>
        </w:div>
        <w:div w:id="708189810">
          <w:marLeft w:val="0"/>
          <w:marRight w:val="0"/>
          <w:marTop w:val="0"/>
          <w:marBottom w:val="0"/>
          <w:divBdr>
            <w:top w:val="none" w:sz="0" w:space="0" w:color="auto"/>
            <w:left w:val="none" w:sz="0" w:space="0" w:color="auto"/>
            <w:bottom w:val="none" w:sz="0" w:space="0" w:color="auto"/>
            <w:right w:val="none" w:sz="0" w:space="0" w:color="auto"/>
          </w:divBdr>
        </w:div>
        <w:div w:id="2080521433">
          <w:marLeft w:val="0"/>
          <w:marRight w:val="0"/>
          <w:marTop w:val="0"/>
          <w:marBottom w:val="0"/>
          <w:divBdr>
            <w:top w:val="none" w:sz="0" w:space="0" w:color="auto"/>
            <w:left w:val="none" w:sz="0" w:space="0" w:color="auto"/>
            <w:bottom w:val="none" w:sz="0" w:space="0" w:color="auto"/>
            <w:right w:val="none" w:sz="0" w:space="0" w:color="auto"/>
          </w:divBdr>
        </w:div>
        <w:div w:id="1026100680">
          <w:marLeft w:val="0"/>
          <w:marRight w:val="0"/>
          <w:marTop w:val="0"/>
          <w:marBottom w:val="0"/>
          <w:divBdr>
            <w:top w:val="none" w:sz="0" w:space="0" w:color="auto"/>
            <w:left w:val="none" w:sz="0" w:space="0" w:color="auto"/>
            <w:bottom w:val="none" w:sz="0" w:space="0" w:color="auto"/>
            <w:right w:val="none" w:sz="0" w:space="0" w:color="auto"/>
          </w:divBdr>
        </w:div>
        <w:div w:id="8603900">
          <w:marLeft w:val="0"/>
          <w:marRight w:val="0"/>
          <w:marTop w:val="0"/>
          <w:marBottom w:val="0"/>
          <w:divBdr>
            <w:top w:val="none" w:sz="0" w:space="0" w:color="auto"/>
            <w:left w:val="none" w:sz="0" w:space="0" w:color="auto"/>
            <w:bottom w:val="none" w:sz="0" w:space="0" w:color="auto"/>
            <w:right w:val="none" w:sz="0" w:space="0" w:color="auto"/>
          </w:divBdr>
        </w:div>
        <w:div w:id="900140447">
          <w:marLeft w:val="0"/>
          <w:marRight w:val="0"/>
          <w:marTop w:val="0"/>
          <w:marBottom w:val="0"/>
          <w:divBdr>
            <w:top w:val="none" w:sz="0" w:space="0" w:color="auto"/>
            <w:left w:val="none" w:sz="0" w:space="0" w:color="auto"/>
            <w:bottom w:val="none" w:sz="0" w:space="0" w:color="auto"/>
            <w:right w:val="none" w:sz="0" w:space="0" w:color="auto"/>
          </w:divBdr>
        </w:div>
        <w:div w:id="297760921">
          <w:marLeft w:val="0"/>
          <w:marRight w:val="0"/>
          <w:marTop w:val="0"/>
          <w:marBottom w:val="0"/>
          <w:divBdr>
            <w:top w:val="none" w:sz="0" w:space="0" w:color="auto"/>
            <w:left w:val="none" w:sz="0" w:space="0" w:color="auto"/>
            <w:bottom w:val="none" w:sz="0" w:space="0" w:color="auto"/>
            <w:right w:val="none" w:sz="0" w:space="0" w:color="auto"/>
          </w:divBdr>
        </w:div>
      </w:divsChild>
    </w:div>
    <w:div w:id="1139569795">
      <w:bodyDiv w:val="1"/>
      <w:marLeft w:val="0"/>
      <w:marRight w:val="0"/>
      <w:marTop w:val="0"/>
      <w:marBottom w:val="0"/>
      <w:divBdr>
        <w:top w:val="none" w:sz="0" w:space="0" w:color="auto"/>
        <w:left w:val="none" w:sz="0" w:space="0" w:color="auto"/>
        <w:bottom w:val="none" w:sz="0" w:space="0" w:color="auto"/>
        <w:right w:val="none" w:sz="0" w:space="0" w:color="auto"/>
      </w:divBdr>
      <w:divsChild>
        <w:div w:id="373892853">
          <w:marLeft w:val="0"/>
          <w:marRight w:val="0"/>
          <w:marTop w:val="0"/>
          <w:marBottom w:val="0"/>
          <w:divBdr>
            <w:top w:val="none" w:sz="0" w:space="0" w:color="auto"/>
            <w:left w:val="none" w:sz="0" w:space="0" w:color="auto"/>
            <w:bottom w:val="none" w:sz="0" w:space="0" w:color="auto"/>
            <w:right w:val="none" w:sz="0" w:space="0" w:color="auto"/>
          </w:divBdr>
        </w:div>
        <w:div w:id="27073747">
          <w:marLeft w:val="0"/>
          <w:marRight w:val="0"/>
          <w:marTop w:val="0"/>
          <w:marBottom w:val="0"/>
          <w:divBdr>
            <w:top w:val="none" w:sz="0" w:space="0" w:color="auto"/>
            <w:left w:val="none" w:sz="0" w:space="0" w:color="auto"/>
            <w:bottom w:val="none" w:sz="0" w:space="0" w:color="auto"/>
            <w:right w:val="none" w:sz="0" w:space="0" w:color="auto"/>
          </w:divBdr>
        </w:div>
        <w:div w:id="24410682">
          <w:marLeft w:val="0"/>
          <w:marRight w:val="0"/>
          <w:marTop w:val="0"/>
          <w:marBottom w:val="0"/>
          <w:divBdr>
            <w:top w:val="none" w:sz="0" w:space="0" w:color="auto"/>
            <w:left w:val="none" w:sz="0" w:space="0" w:color="auto"/>
            <w:bottom w:val="none" w:sz="0" w:space="0" w:color="auto"/>
            <w:right w:val="none" w:sz="0" w:space="0" w:color="auto"/>
          </w:divBdr>
        </w:div>
        <w:div w:id="2091077138">
          <w:marLeft w:val="0"/>
          <w:marRight w:val="0"/>
          <w:marTop w:val="0"/>
          <w:marBottom w:val="0"/>
          <w:divBdr>
            <w:top w:val="none" w:sz="0" w:space="0" w:color="auto"/>
            <w:left w:val="none" w:sz="0" w:space="0" w:color="auto"/>
            <w:bottom w:val="none" w:sz="0" w:space="0" w:color="auto"/>
            <w:right w:val="none" w:sz="0" w:space="0" w:color="auto"/>
          </w:divBdr>
        </w:div>
        <w:div w:id="909655301">
          <w:marLeft w:val="0"/>
          <w:marRight w:val="0"/>
          <w:marTop w:val="0"/>
          <w:marBottom w:val="0"/>
          <w:divBdr>
            <w:top w:val="none" w:sz="0" w:space="0" w:color="auto"/>
            <w:left w:val="none" w:sz="0" w:space="0" w:color="auto"/>
            <w:bottom w:val="none" w:sz="0" w:space="0" w:color="auto"/>
            <w:right w:val="none" w:sz="0" w:space="0" w:color="auto"/>
          </w:divBdr>
        </w:div>
        <w:div w:id="1693409562">
          <w:marLeft w:val="0"/>
          <w:marRight w:val="0"/>
          <w:marTop w:val="0"/>
          <w:marBottom w:val="0"/>
          <w:divBdr>
            <w:top w:val="none" w:sz="0" w:space="0" w:color="auto"/>
            <w:left w:val="none" w:sz="0" w:space="0" w:color="auto"/>
            <w:bottom w:val="none" w:sz="0" w:space="0" w:color="auto"/>
            <w:right w:val="none" w:sz="0" w:space="0" w:color="auto"/>
          </w:divBdr>
        </w:div>
        <w:div w:id="2013407639">
          <w:marLeft w:val="0"/>
          <w:marRight w:val="0"/>
          <w:marTop w:val="0"/>
          <w:marBottom w:val="0"/>
          <w:divBdr>
            <w:top w:val="none" w:sz="0" w:space="0" w:color="auto"/>
            <w:left w:val="none" w:sz="0" w:space="0" w:color="auto"/>
            <w:bottom w:val="none" w:sz="0" w:space="0" w:color="auto"/>
            <w:right w:val="none" w:sz="0" w:space="0" w:color="auto"/>
          </w:divBdr>
        </w:div>
        <w:div w:id="840706592">
          <w:marLeft w:val="0"/>
          <w:marRight w:val="0"/>
          <w:marTop w:val="0"/>
          <w:marBottom w:val="0"/>
          <w:divBdr>
            <w:top w:val="none" w:sz="0" w:space="0" w:color="auto"/>
            <w:left w:val="none" w:sz="0" w:space="0" w:color="auto"/>
            <w:bottom w:val="none" w:sz="0" w:space="0" w:color="auto"/>
            <w:right w:val="none" w:sz="0" w:space="0" w:color="auto"/>
          </w:divBdr>
        </w:div>
        <w:div w:id="618561264">
          <w:marLeft w:val="0"/>
          <w:marRight w:val="0"/>
          <w:marTop w:val="0"/>
          <w:marBottom w:val="0"/>
          <w:divBdr>
            <w:top w:val="none" w:sz="0" w:space="0" w:color="auto"/>
            <w:left w:val="none" w:sz="0" w:space="0" w:color="auto"/>
            <w:bottom w:val="none" w:sz="0" w:space="0" w:color="auto"/>
            <w:right w:val="none" w:sz="0" w:space="0" w:color="auto"/>
          </w:divBdr>
        </w:div>
        <w:div w:id="1274745797">
          <w:marLeft w:val="0"/>
          <w:marRight w:val="0"/>
          <w:marTop w:val="0"/>
          <w:marBottom w:val="0"/>
          <w:divBdr>
            <w:top w:val="none" w:sz="0" w:space="0" w:color="auto"/>
            <w:left w:val="none" w:sz="0" w:space="0" w:color="auto"/>
            <w:bottom w:val="none" w:sz="0" w:space="0" w:color="auto"/>
            <w:right w:val="none" w:sz="0" w:space="0" w:color="auto"/>
          </w:divBdr>
        </w:div>
        <w:div w:id="1400202978">
          <w:marLeft w:val="0"/>
          <w:marRight w:val="0"/>
          <w:marTop w:val="0"/>
          <w:marBottom w:val="0"/>
          <w:divBdr>
            <w:top w:val="none" w:sz="0" w:space="0" w:color="auto"/>
            <w:left w:val="none" w:sz="0" w:space="0" w:color="auto"/>
            <w:bottom w:val="none" w:sz="0" w:space="0" w:color="auto"/>
            <w:right w:val="none" w:sz="0" w:space="0" w:color="auto"/>
          </w:divBdr>
        </w:div>
        <w:div w:id="941183513">
          <w:marLeft w:val="0"/>
          <w:marRight w:val="0"/>
          <w:marTop w:val="0"/>
          <w:marBottom w:val="0"/>
          <w:divBdr>
            <w:top w:val="none" w:sz="0" w:space="0" w:color="auto"/>
            <w:left w:val="none" w:sz="0" w:space="0" w:color="auto"/>
            <w:bottom w:val="none" w:sz="0" w:space="0" w:color="auto"/>
            <w:right w:val="none" w:sz="0" w:space="0" w:color="auto"/>
          </w:divBdr>
        </w:div>
        <w:div w:id="1121194830">
          <w:marLeft w:val="0"/>
          <w:marRight w:val="0"/>
          <w:marTop w:val="0"/>
          <w:marBottom w:val="0"/>
          <w:divBdr>
            <w:top w:val="none" w:sz="0" w:space="0" w:color="auto"/>
            <w:left w:val="none" w:sz="0" w:space="0" w:color="auto"/>
            <w:bottom w:val="none" w:sz="0" w:space="0" w:color="auto"/>
            <w:right w:val="none" w:sz="0" w:space="0" w:color="auto"/>
          </w:divBdr>
        </w:div>
        <w:div w:id="113715895">
          <w:marLeft w:val="0"/>
          <w:marRight w:val="0"/>
          <w:marTop w:val="0"/>
          <w:marBottom w:val="0"/>
          <w:divBdr>
            <w:top w:val="none" w:sz="0" w:space="0" w:color="auto"/>
            <w:left w:val="none" w:sz="0" w:space="0" w:color="auto"/>
            <w:bottom w:val="none" w:sz="0" w:space="0" w:color="auto"/>
            <w:right w:val="none" w:sz="0" w:space="0" w:color="auto"/>
          </w:divBdr>
        </w:div>
        <w:div w:id="1961523484">
          <w:marLeft w:val="0"/>
          <w:marRight w:val="0"/>
          <w:marTop w:val="0"/>
          <w:marBottom w:val="0"/>
          <w:divBdr>
            <w:top w:val="none" w:sz="0" w:space="0" w:color="auto"/>
            <w:left w:val="none" w:sz="0" w:space="0" w:color="auto"/>
            <w:bottom w:val="none" w:sz="0" w:space="0" w:color="auto"/>
            <w:right w:val="none" w:sz="0" w:space="0" w:color="auto"/>
          </w:divBdr>
        </w:div>
        <w:div w:id="750810551">
          <w:marLeft w:val="0"/>
          <w:marRight w:val="0"/>
          <w:marTop w:val="0"/>
          <w:marBottom w:val="0"/>
          <w:divBdr>
            <w:top w:val="none" w:sz="0" w:space="0" w:color="auto"/>
            <w:left w:val="none" w:sz="0" w:space="0" w:color="auto"/>
            <w:bottom w:val="none" w:sz="0" w:space="0" w:color="auto"/>
            <w:right w:val="none" w:sz="0" w:space="0" w:color="auto"/>
          </w:divBdr>
        </w:div>
        <w:div w:id="479926177">
          <w:marLeft w:val="0"/>
          <w:marRight w:val="0"/>
          <w:marTop w:val="0"/>
          <w:marBottom w:val="0"/>
          <w:divBdr>
            <w:top w:val="none" w:sz="0" w:space="0" w:color="auto"/>
            <w:left w:val="none" w:sz="0" w:space="0" w:color="auto"/>
            <w:bottom w:val="none" w:sz="0" w:space="0" w:color="auto"/>
            <w:right w:val="none" w:sz="0" w:space="0" w:color="auto"/>
          </w:divBdr>
        </w:div>
        <w:div w:id="1156606896">
          <w:marLeft w:val="0"/>
          <w:marRight w:val="0"/>
          <w:marTop w:val="0"/>
          <w:marBottom w:val="0"/>
          <w:divBdr>
            <w:top w:val="none" w:sz="0" w:space="0" w:color="auto"/>
            <w:left w:val="none" w:sz="0" w:space="0" w:color="auto"/>
            <w:bottom w:val="none" w:sz="0" w:space="0" w:color="auto"/>
            <w:right w:val="none" w:sz="0" w:space="0" w:color="auto"/>
          </w:divBdr>
        </w:div>
        <w:div w:id="2145661371">
          <w:marLeft w:val="0"/>
          <w:marRight w:val="0"/>
          <w:marTop w:val="0"/>
          <w:marBottom w:val="0"/>
          <w:divBdr>
            <w:top w:val="none" w:sz="0" w:space="0" w:color="auto"/>
            <w:left w:val="none" w:sz="0" w:space="0" w:color="auto"/>
            <w:bottom w:val="none" w:sz="0" w:space="0" w:color="auto"/>
            <w:right w:val="none" w:sz="0" w:space="0" w:color="auto"/>
          </w:divBdr>
        </w:div>
        <w:div w:id="218327746">
          <w:marLeft w:val="0"/>
          <w:marRight w:val="0"/>
          <w:marTop w:val="0"/>
          <w:marBottom w:val="0"/>
          <w:divBdr>
            <w:top w:val="none" w:sz="0" w:space="0" w:color="auto"/>
            <w:left w:val="none" w:sz="0" w:space="0" w:color="auto"/>
            <w:bottom w:val="none" w:sz="0" w:space="0" w:color="auto"/>
            <w:right w:val="none" w:sz="0" w:space="0" w:color="auto"/>
          </w:divBdr>
        </w:div>
        <w:div w:id="88892783">
          <w:marLeft w:val="0"/>
          <w:marRight w:val="0"/>
          <w:marTop w:val="0"/>
          <w:marBottom w:val="0"/>
          <w:divBdr>
            <w:top w:val="none" w:sz="0" w:space="0" w:color="auto"/>
            <w:left w:val="none" w:sz="0" w:space="0" w:color="auto"/>
            <w:bottom w:val="none" w:sz="0" w:space="0" w:color="auto"/>
            <w:right w:val="none" w:sz="0" w:space="0" w:color="auto"/>
          </w:divBdr>
        </w:div>
        <w:div w:id="1663503105">
          <w:marLeft w:val="0"/>
          <w:marRight w:val="0"/>
          <w:marTop w:val="0"/>
          <w:marBottom w:val="0"/>
          <w:divBdr>
            <w:top w:val="none" w:sz="0" w:space="0" w:color="auto"/>
            <w:left w:val="none" w:sz="0" w:space="0" w:color="auto"/>
            <w:bottom w:val="none" w:sz="0" w:space="0" w:color="auto"/>
            <w:right w:val="none" w:sz="0" w:space="0" w:color="auto"/>
          </w:divBdr>
        </w:div>
        <w:div w:id="238714403">
          <w:marLeft w:val="0"/>
          <w:marRight w:val="0"/>
          <w:marTop w:val="0"/>
          <w:marBottom w:val="0"/>
          <w:divBdr>
            <w:top w:val="none" w:sz="0" w:space="0" w:color="auto"/>
            <w:left w:val="none" w:sz="0" w:space="0" w:color="auto"/>
            <w:bottom w:val="none" w:sz="0" w:space="0" w:color="auto"/>
            <w:right w:val="none" w:sz="0" w:space="0" w:color="auto"/>
          </w:divBdr>
        </w:div>
        <w:div w:id="1361006721">
          <w:marLeft w:val="0"/>
          <w:marRight w:val="0"/>
          <w:marTop w:val="0"/>
          <w:marBottom w:val="0"/>
          <w:divBdr>
            <w:top w:val="none" w:sz="0" w:space="0" w:color="auto"/>
            <w:left w:val="none" w:sz="0" w:space="0" w:color="auto"/>
            <w:bottom w:val="none" w:sz="0" w:space="0" w:color="auto"/>
            <w:right w:val="none" w:sz="0" w:space="0" w:color="auto"/>
          </w:divBdr>
        </w:div>
        <w:div w:id="1917200038">
          <w:marLeft w:val="0"/>
          <w:marRight w:val="0"/>
          <w:marTop w:val="0"/>
          <w:marBottom w:val="0"/>
          <w:divBdr>
            <w:top w:val="none" w:sz="0" w:space="0" w:color="auto"/>
            <w:left w:val="none" w:sz="0" w:space="0" w:color="auto"/>
            <w:bottom w:val="none" w:sz="0" w:space="0" w:color="auto"/>
            <w:right w:val="none" w:sz="0" w:space="0" w:color="auto"/>
          </w:divBdr>
        </w:div>
        <w:div w:id="1139612172">
          <w:marLeft w:val="0"/>
          <w:marRight w:val="0"/>
          <w:marTop w:val="0"/>
          <w:marBottom w:val="0"/>
          <w:divBdr>
            <w:top w:val="none" w:sz="0" w:space="0" w:color="auto"/>
            <w:left w:val="none" w:sz="0" w:space="0" w:color="auto"/>
            <w:bottom w:val="none" w:sz="0" w:space="0" w:color="auto"/>
            <w:right w:val="none" w:sz="0" w:space="0" w:color="auto"/>
          </w:divBdr>
        </w:div>
        <w:div w:id="1295522589">
          <w:marLeft w:val="0"/>
          <w:marRight w:val="0"/>
          <w:marTop w:val="0"/>
          <w:marBottom w:val="0"/>
          <w:divBdr>
            <w:top w:val="none" w:sz="0" w:space="0" w:color="auto"/>
            <w:left w:val="none" w:sz="0" w:space="0" w:color="auto"/>
            <w:bottom w:val="none" w:sz="0" w:space="0" w:color="auto"/>
            <w:right w:val="none" w:sz="0" w:space="0" w:color="auto"/>
          </w:divBdr>
        </w:div>
        <w:div w:id="558637794">
          <w:marLeft w:val="0"/>
          <w:marRight w:val="0"/>
          <w:marTop w:val="0"/>
          <w:marBottom w:val="0"/>
          <w:divBdr>
            <w:top w:val="none" w:sz="0" w:space="0" w:color="auto"/>
            <w:left w:val="none" w:sz="0" w:space="0" w:color="auto"/>
            <w:bottom w:val="none" w:sz="0" w:space="0" w:color="auto"/>
            <w:right w:val="none" w:sz="0" w:space="0" w:color="auto"/>
          </w:divBdr>
        </w:div>
        <w:div w:id="75978750">
          <w:marLeft w:val="0"/>
          <w:marRight w:val="0"/>
          <w:marTop w:val="0"/>
          <w:marBottom w:val="0"/>
          <w:divBdr>
            <w:top w:val="none" w:sz="0" w:space="0" w:color="auto"/>
            <w:left w:val="none" w:sz="0" w:space="0" w:color="auto"/>
            <w:bottom w:val="none" w:sz="0" w:space="0" w:color="auto"/>
            <w:right w:val="none" w:sz="0" w:space="0" w:color="auto"/>
          </w:divBdr>
        </w:div>
        <w:div w:id="1010260516">
          <w:marLeft w:val="0"/>
          <w:marRight w:val="0"/>
          <w:marTop w:val="0"/>
          <w:marBottom w:val="0"/>
          <w:divBdr>
            <w:top w:val="none" w:sz="0" w:space="0" w:color="auto"/>
            <w:left w:val="none" w:sz="0" w:space="0" w:color="auto"/>
            <w:bottom w:val="none" w:sz="0" w:space="0" w:color="auto"/>
            <w:right w:val="none" w:sz="0" w:space="0" w:color="auto"/>
          </w:divBdr>
        </w:div>
        <w:div w:id="634483829">
          <w:marLeft w:val="0"/>
          <w:marRight w:val="0"/>
          <w:marTop w:val="0"/>
          <w:marBottom w:val="0"/>
          <w:divBdr>
            <w:top w:val="none" w:sz="0" w:space="0" w:color="auto"/>
            <w:left w:val="none" w:sz="0" w:space="0" w:color="auto"/>
            <w:bottom w:val="none" w:sz="0" w:space="0" w:color="auto"/>
            <w:right w:val="none" w:sz="0" w:space="0" w:color="auto"/>
          </w:divBdr>
        </w:div>
        <w:div w:id="277957555">
          <w:marLeft w:val="0"/>
          <w:marRight w:val="0"/>
          <w:marTop w:val="0"/>
          <w:marBottom w:val="0"/>
          <w:divBdr>
            <w:top w:val="none" w:sz="0" w:space="0" w:color="auto"/>
            <w:left w:val="none" w:sz="0" w:space="0" w:color="auto"/>
            <w:bottom w:val="none" w:sz="0" w:space="0" w:color="auto"/>
            <w:right w:val="none" w:sz="0" w:space="0" w:color="auto"/>
          </w:divBdr>
        </w:div>
        <w:div w:id="544483907">
          <w:marLeft w:val="0"/>
          <w:marRight w:val="0"/>
          <w:marTop w:val="0"/>
          <w:marBottom w:val="0"/>
          <w:divBdr>
            <w:top w:val="none" w:sz="0" w:space="0" w:color="auto"/>
            <w:left w:val="none" w:sz="0" w:space="0" w:color="auto"/>
            <w:bottom w:val="none" w:sz="0" w:space="0" w:color="auto"/>
            <w:right w:val="none" w:sz="0" w:space="0" w:color="auto"/>
          </w:divBdr>
        </w:div>
        <w:div w:id="1193224610">
          <w:marLeft w:val="0"/>
          <w:marRight w:val="0"/>
          <w:marTop w:val="0"/>
          <w:marBottom w:val="0"/>
          <w:divBdr>
            <w:top w:val="none" w:sz="0" w:space="0" w:color="auto"/>
            <w:left w:val="none" w:sz="0" w:space="0" w:color="auto"/>
            <w:bottom w:val="none" w:sz="0" w:space="0" w:color="auto"/>
            <w:right w:val="none" w:sz="0" w:space="0" w:color="auto"/>
          </w:divBdr>
        </w:div>
        <w:div w:id="752161388">
          <w:marLeft w:val="0"/>
          <w:marRight w:val="0"/>
          <w:marTop w:val="0"/>
          <w:marBottom w:val="0"/>
          <w:divBdr>
            <w:top w:val="none" w:sz="0" w:space="0" w:color="auto"/>
            <w:left w:val="none" w:sz="0" w:space="0" w:color="auto"/>
            <w:bottom w:val="none" w:sz="0" w:space="0" w:color="auto"/>
            <w:right w:val="none" w:sz="0" w:space="0" w:color="auto"/>
          </w:divBdr>
        </w:div>
        <w:div w:id="1030498107">
          <w:marLeft w:val="0"/>
          <w:marRight w:val="0"/>
          <w:marTop w:val="0"/>
          <w:marBottom w:val="0"/>
          <w:divBdr>
            <w:top w:val="none" w:sz="0" w:space="0" w:color="auto"/>
            <w:left w:val="none" w:sz="0" w:space="0" w:color="auto"/>
            <w:bottom w:val="none" w:sz="0" w:space="0" w:color="auto"/>
            <w:right w:val="none" w:sz="0" w:space="0" w:color="auto"/>
          </w:divBdr>
        </w:div>
        <w:div w:id="279186550">
          <w:marLeft w:val="0"/>
          <w:marRight w:val="0"/>
          <w:marTop w:val="0"/>
          <w:marBottom w:val="0"/>
          <w:divBdr>
            <w:top w:val="none" w:sz="0" w:space="0" w:color="auto"/>
            <w:left w:val="none" w:sz="0" w:space="0" w:color="auto"/>
            <w:bottom w:val="none" w:sz="0" w:space="0" w:color="auto"/>
            <w:right w:val="none" w:sz="0" w:space="0" w:color="auto"/>
          </w:divBdr>
        </w:div>
        <w:div w:id="1993024369">
          <w:marLeft w:val="0"/>
          <w:marRight w:val="0"/>
          <w:marTop w:val="0"/>
          <w:marBottom w:val="0"/>
          <w:divBdr>
            <w:top w:val="none" w:sz="0" w:space="0" w:color="auto"/>
            <w:left w:val="none" w:sz="0" w:space="0" w:color="auto"/>
            <w:bottom w:val="none" w:sz="0" w:space="0" w:color="auto"/>
            <w:right w:val="none" w:sz="0" w:space="0" w:color="auto"/>
          </w:divBdr>
        </w:div>
        <w:div w:id="72092604">
          <w:marLeft w:val="0"/>
          <w:marRight w:val="0"/>
          <w:marTop w:val="0"/>
          <w:marBottom w:val="0"/>
          <w:divBdr>
            <w:top w:val="none" w:sz="0" w:space="0" w:color="auto"/>
            <w:left w:val="none" w:sz="0" w:space="0" w:color="auto"/>
            <w:bottom w:val="none" w:sz="0" w:space="0" w:color="auto"/>
            <w:right w:val="none" w:sz="0" w:space="0" w:color="auto"/>
          </w:divBdr>
        </w:div>
        <w:div w:id="943994706">
          <w:marLeft w:val="0"/>
          <w:marRight w:val="0"/>
          <w:marTop w:val="0"/>
          <w:marBottom w:val="0"/>
          <w:divBdr>
            <w:top w:val="none" w:sz="0" w:space="0" w:color="auto"/>
            <w:left w:val="none" w:sz="0" w:space="0" w:color="auto"/>
            <w:bottom w:val="none" w:sz="0" w:space="0" w:color="auto"/>
            <w:right w:val="none" w:sz="0" w:space="0" w:color="auto"/>
          </w:divBdr>
        </w:div>
        <w:div w:id="1310089866">
          <w:marLeft w:val="0"/>
          <w:marRight w:val="0"/>
          <w:marTop w:val="0"/>
          <w:marBottom w:val="0"/>
          <w:divBdr>
            <w:top w:val="none" w:sz="0" w:space="0" w:color="auto"/>
            <w:left w:val="none" w:sz="0" w:space="0" w:color="auto"/>
            <w:bottom w:val="none" w:sz="0" w:space="0" w:color="auto"/>
            <w:right w:val="none" w:sz="0" w:space="0" w:color="auto"/>
          </w:divBdr>
        </w:div>
        <w:div w:id="1400909446">
          <w:marLeft w:val="0"/>
          <w:marRight w:val="0"/>
          <w:marTop w:val="0"/>
          <w:marBottom w:val="0"/>
          <w:divBdr>
            <w:top w:val="none" w:sz="0" w:space="0" w:color="auto"/>
            <w:left w:val="none" w:sz="0" w:space="0" w:color="auto"/>
            <w:bottom w:val="none" w:sz="0" w:space="0" w:color="auto"/>
            <w:right w:val="none" w:sz="0" w:space="0" w:color="auto"/>
          </w:divBdr>
        </w:div>
        <w:div w:id="592587712">
          <w:marLeft w:val="0"/>
          <w:marRight w:val="0"/>
          <w:marTop w:val="0"/>
          <w:marBottom w:val="0"/>
          <w:divBdr>
            <w:top w:val="none" w:sz="0" w:space="0" w:color="auto"/>
            <w:left w:val="none" w:sz="0" w:space="0" w:color="auto"/>
            <w:bottom w:val="none" w:sz="0" w:space="0" w:color="auto"/>
            <w:right w:val="none" w:sz="0" w:space="0" w:color="auto"/>
          </w:divBdr>
        </w:div>
        <w:div w:id="895357806">
          <w:marLeft w:val="0"/>
          <w:marRight w:val="0"/>
          <w:marTop w:val="0"/>
          <w:marBottom w:val="0"/>
          <w:divBdr>
            <w:top w:val="none" w:sz="0" w:space="0" w:color="auto"/>
            <w:left w:val="none" w:sz="0" w:space="0" w:color="auto"/>
            <w:bottom w:val="none" w:sz="0" w:space="0" w:color="auto"/>
            <w:right w:val="none" w:sz="0" w:space="0" w:color="auto"/>
          </w:divBdr>
        </w:div>
        <w:div w:id="141240641">
          <w:marLeft w:val="0"/>
          <w:marRight w:val="0"/>
          <w:marTop w:val="0"/>
          <w:marBottom w:val="0"/>
          <w:divBdr>
            <w:top w:val="none" w:sz="0" w:space="0" w:color="auto"/>
            <w:left w:val="none" w:sz="0" w:space="0" w:color="auto"/>
            <w:bottom w:val="none" w:sz="0" w:space="0" w:color="auto"/>
            <w:right w:val="none" w:sz="0" w:space="0" w:color="auto"/>
          </w:divBdr>
        </w:div>
      </w:divsChild>
    </w:div>
    <w:div w:id="1424063041">
      <w:bodyDiv w:val="1"/>
      <w:marLeft w:val="0"/>
      <w:marRight w:val="0"/>
      <w:marTop w:val="0"/>
      <w:marBottom w:val="0"/>
      <w:divBdr>
        <w:top w:val="none" w:sz="0" w:space="0" w:color="auto"/>
        <w:left w:val="none" w:sz="0" w:space="0" w:color="auto"/>
        <w:bottom w:val="none" w:sz="0" w:space="0" w:color="auto"/>
        <w:right w:val="none" w:sz="0" w:space="0" w:color="auto"/>
      </w:divBdr>
      <w:divsChild>
        <w:div w:id="1042905843">
          <w:marLeft w:val="0"/>
          <w:marRight w:val="0"/>
          <w:marTop w:val="0"/>
          <w:marBottom w:val="0"/>
          <w:divBdr>
            <w:top w:val="none" w:sz="0" w:space="0" w:color="auto"/>
            <w:left w:val="none" w:sz="0" w:space="0" w:color="auto"/>
            <w:bottom w:val="none" w:sz="0" w:space="0" w:color="auto"/>
            <w:right w:val="none" w:sz="0" w:space="0" w:color="auto"/>
          </w:divBdr>
        </w:div>
        <w:div w:id="1638796917">
          <w:marLeft w:val="0"/>
          <w:marRight w:val="0"/>
          <w:marTop w:val="0"/>
          <w:marBottom w:val="0"/>
          <w:divBdr>
            <w:top w:val="none" w:sz="0" w:space="0" w:color="auto"/>
            <w:left w:val="none" w:sz="0" w:space="0" w:color="auto"/>
            <w:bottom w:val="none" w:sz="0" w:space="0" w:color="auto"/>
            <w:right w:val="none" w:sz="0" w:space="0" w:color="auto"/>
          </w:divBdr>
        </w:div>
        <w:div w:id="282856573">
          <w:marLeft w:val="0"/>
          <w:marRight w:val="0"/>
          <w:marTop w:val="0"/>
          <w:marBottom w:val="0"/>
          <w:divBdr>
            <w:top w:val="none" w:sz="0" w:space="0" w:color="auto"/>
            <w:left w:val="none" w:sz="0" w:space="0" w:color="auto"/>
            <w:bottom w:val="none" w:sz="0" w:space="0" w:color="auto"/>
            <w:right w:val="none" w:sz="0" w:space="0" w:color="auto"/>
          </w:divBdr>
        </w:div>
        <w:div w:id="1672828073">
          <w:marLeft w:val="0"/>
          <w:marRight w:val="0"/>
          <w:marTop w:val="0"/>
          <w:marBottom w:val="0"/>
          <w:divBdr>
            <w:top w:val="none" w:sz="0" w:space="0" w:color="auto"/>
            <w:left w:val="none" w:sz="0" w:space="0" w:color="auto"/>
            <w:bottom w:val="none" w:sz="0" w:space="0" w:color="auto"/>
            <w:right w:val="none" w:sz="0" w:space="0" w:color="auto"/>
          </w:divBdr>
        </w:div>
        <w:div w:id="1870755726">
          <w:marLeft w:val="0"/>
          <w:marRight w:val="0"/>
          <w:marTop w:val="0"/>
          <w:marBottom w:val="0"/>
          <w:divBdr>
            <w:top w:val="none" w:sz="0" w:space="0" w:color="auto"/>
            <w:left w:val="none" w:sz="0" w:space="0" w:color="auto"/>
            <w:bottom w:val="none" w:sz="0" w:space="0" w:color="auto"/>
            <w:right w:val="none" w:sz="0" w:space="0" w:color="auto"/>
          </w:divBdr>
        </w:div>
        <w:div w:id="1695185175">
          <w:marLeft w:val="0"/>
          <w:marRight w:val="0"/>
          <w:marTop w:val="0"/>
          <w:marBottom w:val="0"/>
          <w:divBdr>
            <w:top w:val="none" w:sz="0" w:space="0" w:color="auto"/>
            <w:left w:val="none" w:sz="0" w:space="0" w:color="auto"/>
            <w:bottom w:val="none" w:sz="0" w:space="0" w:color="auto"/>
            <w:right w:val="none" w:sz="0" w:space="0" w:color="auto"/>
          </w:divBdr>
        </w:div>
        <w:div w:id="1959022669">
          <w:marLeft w:val="0"/>
          <w:marRight w:val="0"/>
          <w:marTop w:val="0"/>
          <w:marBottom w:val="0"/>
          <w:divBdr>
            <w:top w:val="none" w:sz="0" w:space="0" w:color="auto"/>
            <w:left w:val="none" w:sz="0" w:space="0" w:color="auto"/>
            <w:bottom w:val="none" w:sz="0" w:space="0" w:color="auto"/>
            <w:right w:val="none" w:sz="0" w:space="0" w:color="auto"/>
          </w:divBdr>
        </w:div>
        <w:div w:id="27225963">
          <w:marLeft w:val="0"/>
          <w:marRight w:val="0"/>
          <w:marTop w:val="0"/>
          <w:marBottom w:val="0"/>
          <w:divBdr>
            <w:top w:val="none" w:sz="0" w:space="0" w:color="auto"/>
            <w:left w:val="none" w:sz="0" w:space="0" w:color="auto"/>
            <w:bottom w:val="none" w:sz="0" w:space="0" w:color="auto"/>
            <w:right w:val="none" w:sz="0" w:space="0" w:color="auto"/>
          </w:divBdr>
        </w:div>
        <w:div w:id="232161083">
          <w:marLeft w:val="0"/>
          <w:marRight w:val="0"/>
          <w:marTop w:val="0"/>
          <w:marBottom w:val="0"/>
          <w:divBdr>
            <w:top w:val="none" w:sz="0" w:space="0" w:color="auto"/>
            <w:left w:val="none" w:sz="0" w:space="0" w:color="auto"/>
            <w:bottom w:val="none" w:sz="0" w:space="0" w:color="auto"/>
            <w:right w:val="none" w:sz="0" w:space="0" w:color="auto"/>
          </w:divBdr>
        </w:div>
        <w:div w:id="1857377078">
          <w:marLeft w:val="0"/>
          <w:marRight w:val="0"/>
          <w:marTop w:val="0"/>
          <w:marBottom w:val="0"/>
          <w:divBdr>
            <w:top w:val="none" w:sz="0" w:space="0" w:color="auto"/>
            <w:left w:val="none" w:sz="0" w:space="0" w:color="auto"/>
            <w:bottom w:val="none" w:sz="0" w:space="0" w:color="auto"/>
            <w:right w:val="none" w:sz="0" w:space="0" w:color="auto"/>
          </w:divBdr>
        </w:div>
        <w:div w:id="975573725">
          <w:marLeft w:val="0"/>
          <w:marRight w:val="0"/>
          <w:marTop w:val="0"/>
          <w:marBottom w:val="0"/>
          <w:divBdr>
            <w:top w:val="none" w:sz="0" w:space="0" w:color="auto"/>
            <w:left w:val="none" w:sz="0" w:space="0" w:color="auto"/>
            <w:bottom w:val="none" w:sz="0" w:space="0" w:color="auto"/>
            <w:right w:val="none" w:sz="0" w:space="0" w:color="auto"/>
          </w:divBdr>
        </w:div>
        <w:div w:id="1801999264">
          <w:marLeft w:val="0"/>
          <w:marRight w:val="0"/>
          <w:marTop w:val="0"/>
          <w:marBottom w:val="0"/>
          <w:divBdr>
            <w:top w:val="none" w:sz="0" w:space="0" w:color="auto"/>
            <w:left w:val="none" w:sz="0" w:space="0" w:color="auto"/>
            <w:bottom w:val="none" w:sz="0" w:space="0" w:color="auto"/>
            <w:right w:val="none" w:sz="0" w:space="0" w:color="auto"/>
          </w:divBdr>
        </w:div>
        <w:div w:id="1272008192">
          <w:marLeft w:val="0"/>
          <w:marRight w:val="0"/>
          <w:marTop w:val="0"/>
          <w:marBottom w:val="0"/>
          <w:divBdr>
            <w:top w:val="none" w:sz="0" w:space="0" w:color="auto"/>
            <w:left w:val="none" w:sz="0" w:space="0" w:color="auto"/>
            <w:bottom w:val="none" w:sz="0" w:space="0" w:color="auto"/>
            <w:right w:val="none" w:sz="0" w:space="0" w:color="auto"/>
          </w:divBdr>
        </w:div>
        <w:div w:id="1765761198">
          <w:marLeft w:val="0"/>
          <w:marRight w:val="0"/>
          <w:marTop w:val="0"/>
          <w:marBottom w:val="0"/>
          <w:divBdr>
            <w:top w:val="none" w:sz="0" w:space="0" w:color="auto"/>
            <w:left w:val="none" w:sz="0" w:space="0" w:color="auto"/>
            <w:bottom w:val="none" w:sz="0" w:space="0" w:color="auto"/>
            <w:right w:val="none" w:sz="0" w:space="0" w:color="auto"/>
          </w:divBdr>
        </w:div>
        <w:div w:id="1792629596">
          <w:marLeft w:val="0"/>
          <w:marRight w:val="0"/>
          <w:marTop w:val="0"/>
          <w:marBottom w:val="0"/>
          <w:divBdr>
            <w:top w:val="none" w:sz="0" w:space="0" w:color="auto"/>
            <w:left w:val="none" w:sz="0" w:space="0" w:color="auto"/>
            <w:bottom w:val="none" w:sz="0" w:space="0" w:color="auto"/>
            <w:right w:val="none" w:sz="0" w:space="0" w:color="auto"/>
          </w:divBdr>
        </w:div>
        <w:div w:id="1564755435">
          <w:marLeft w:val="0"/>
          <w:marRight w:val="0"/>
          <w:marTop w:val="0"/>
          <w:marBottom w:val="0"/>
          <w:divBdr>
            <w:top w:val="none" w:sz="0" w:space="0" w:color="auto"/>
            <w:left w:val="none" w:sz="0" w:space="0" w:color="auto"/>
            <w:bottom w:val="none" w:sz="0" w:space="0" w:color="auto"/>
            <w:right w:val="none" w:sz="0" w:space="0" w:color="auto"/>
          </w:divBdr>
        </w:div>
        <w:div w:id="406848321">
          <w:marLeft w:val="0"/>
          <w:marRight w:val="0"/>
          <w:marTop w:val="0"/>
          <w:marBottom w:val="0"/>
          <w:divBdr>
            <w:top w:val="none" w:sz="0" w:space="0" w:color="auto"/>
            <w:left w:val="none" w:sz="0" w:space="0" w:color="auto"/>
            <w:bottom w:val="none" w:sz="0" w:space="0" w:color="auto"/>
            <w:right w:val="none" w:sz="0" w:space="0" w:color="auto"/>
          </w:divBdr>
        </w:div>
        <w:div w:id="594509666">
          <w:marLeft w:val="0"/>
          <w:marRight w:val="0"/>
          <w:marTop w:val="0"/>
          <w:marBottom w:val="0"/>
          <w:divBdr>
            <w:top w:val="none" w:sz="0" w:space="0" w:color="auto"/>
            <w:left w:val="none" w:sz="0" w:space="0" w:color="auto"/>
            <w:bottom w:val="none" w:sz="0" w:space="0" w:color="auto"/>
            <w:right w:val="none" w:sz="0" w:space="0" w:color="auto"/>
          </w:divBdr>
        </w:div>
        <w:div w:id="1381056024">
          <w:marLeft w:val="0"/>
          <w:marRight w:val="0"/>
          <w:marTop w:val="0"/>
          <w:marBottom w:val="0"/>
          <w:divBdr>
            <w:top w:val="none" w:sz="0" w:space="0" w:color="auto"/>
            <w:left w:val="none" w:sz="0" w:space="0" w:color="auto"/>
            <w:bottom w:val="none" w:sz="0" w:space="0" w:color="auto"/>
            <w:right w:val="none" w:sz="0" w:space="0" w:color="auto"/>
          </w:divBdr>
        </w:div>
        <w:div w:id="6909970">
          <w:marLeft w:val="0"/>
          <w:marRight w:val="0"/>
          <w:marTop w:val="0"/>
          <w:marBottom w:val="0"/>
          <w:divBdr>
            <w:top w:val="none" w:sz="0" w:space="0" w:color="auto"/>
            <w:left w:val="none" w:sz="0" w:space="0" w:color="auto"/>
            <w:bottom w:val="none" w:sz="0" w:space="0" w:color="auto"/>
            <w:right w:val="none" w:sz="0" w:space="0" w:color="auto"/>
          </w:divBdr>
        </w:div>
        <w:div w:id="1714236148">
          <w:marLeft w:val="0"/>
          <w:marRight w:val="0"/>
          <w:marTop w:val="0"/>
          <w:marBottom w:val="0"/>
          <w:divBdr>
            <w:top w:val="none" w:sz="0" w:space="0" w:color="auto"/>
            <w:left w:val="none" w:sz="0" w:space="0" w:color="auto"/>
            <w:bottom w:val="none" w:sz="0" w:space="0" w:color="auto"/>
            <w:right w:val="none" w:sz="0" w:space="0" w:color="auto"/>
          </w:divBdr>
        </w:div>
        <w:div w:id="1880049781">
          <w:marLeft w:val="0"/>
          <w:marRight w:val="0"/>
          <w:marTop w:val="0"/>
          <w:marBottom w:val="0"/>
          <w:divBdr>
            <w:top w:val="none" w:sz="0" w:space="0" w:color="auto"/>
            <w:left w:val="none" w:sz="0" w:space="0" w:color="auto"/>
            <w:bottom w:val="none" w:sz="0" w:space="0" w:color="auto"/>
            <w:right w:val="none" w:sz="0" w:space="0" w:color="auto"/>
          </w:divBdr>
        </w:div>
        <w:div w:id="1255628740">
          <w:marLeft w:val="0"/>
          <w:marRight w:val="0"/>
          <w:marTop w:val="0"/>
          <w:marBottom w:val="0"/>
          <w:divBdr>
            <w:top w:val="none" w:sz="0" w:space="0" w:color="auto"/>
            <w:left w:val="none" w:sz="0" w:space="0" w:color="auto"/>
            <w:bottom w:val="none" w:sz="0" w:space="0" w:color="auto"/>
            <w:right w:val="none" w:sz="0" w:space="0" w:color="auto"/>
          </w:divBdr>
        </w:div>
        <w:div w:id="1633443264">
          <w:marLeft w:val="0"/>
          <w:marRight w:val="0"/>
          <w:marTop w:val="0"/>
          <w:marBottom w:val="0"/>
          <w:divBdr>
            <w:top w:val="none" w:sz="0" w:space="0" w:color="auto"/>
            <w:left w:val="none" w:sz="0" w:space="0" w:color="auto"/>
            <w:bottom w:val="none" w:sz="0" w:space="0" w:color="auto"/>
            <w:right w:val="none" w:sz="0" w:space="0" w:color="auto"/>
          </w:divBdr>
        </w:div>
        <w:div w:id="623270581">
          <w:marLeft w:val="0"/>
          <w:marRight w:val="0"/>
          <w:marTop w:val="0"/>
          <w:marBottom w:val="0"/>
          <w:divBdr>
            <w:top w:val="none" w:sz="0" w:space="0" w:color="auto"/>
            <w:left w:val="none" w:sz="0" w:space="0" w:color="auto"/>
            <w:bottom w:val="none" w:sz="0" w:space="0" w:color="auto"/>
            <w:right w:val="none" w:sz="0" w:space="0" w:color="auto"/>
          </w:divBdr>
        </w:div>
        <w:div w:id="659385560">
          <w:marLeft w:val="0"/>
          <w:marRight w:val="0"/>
          <w:marTop w:val="0"/>
          <w:marBottom w:val="0"/>
          <w:divBdr>
            <w:top w:val="none" w:sz="0" w:space="0" w:color="auto"/>
            <w:left w:val="none" w:sz="0" w:space="0" w:color="auto"/>
            <w:bottom w:val="none" w:sz="0" w:space="0" w:color="auto"/>
            <w:right w:val="none" w:sz="0" w:space="0" w:color="auto"/>
          </w:divBdr>
        </w:div>
        <w:div w:id="2079935649">
          <w:marLeft w:val="0"/>
          <w:marRight w:val="0"/>
          <w:marTop w:val="0"/>
          <w:marBottom w:val="0"/>
          <w:divBdr>
            <w:top w:val="none" w:sz="0" w:space="0" w:color="auto"/>
            <w:left w:val="none" w:sz="0" w:space="0" w:color="auto"/>
            <w:bottom w:val="none" w:sz="0" w:space="0" w:color="auto"/>
            <w:right w:val="none" w:sz="0" w:space="0" w:color="auto"/>
          </w:divBdr>
        </w:div>
        <w:div w:id="1954170383">
          <w:marLeft w:val="0"/>
          <w:marRight w:val="0"/>
          <w:marTop w:val="0"/>
          <w:marBottom w:val="0"/>
          <w:divBdr>
            <w:top w:val="none" w:sz="0" w:space="0" w:color="auto"/>
            <w:left w:val="none" w:sz="0" w:space="0" w:color="auto"/>
            <w:bottom w:val="none" w:sz="0" w:space="0" w:color="auto"/>
            <w:right w:val="none" w:sz="0" w:space="0" w:color="auto"/>
          </w:divBdr>
        </w:div>
        <w:div w:id="32972141">
          <w:marLeft w:val="0"/>
          <w:marRight w:val="0"/>
          <w:marTop w:val="0"/>
          <w:marBottom w:val="0"/>
          <w:divBdr>
            <w:top w:val="none" w:sz="0" w:space="0" w:color="auto"/>
            <w:left w:val="none" w:sz="0" w:space="0" w:color="auto"/>
            <w:bottom w:val="none" w:sz="0" w:space="0" w:color="auto"/>
            <w:right w:val="none" w:sz="0" w:space="0" w:color="auto"/>
          </w:divBdr>
        </w:div>
        <w:div w:id="1762141317">
          <w:marLeft w:val="0"/>
          <w:marRight w:val="0"/>
          <w:marTop w:val="0"/>
          <w:marBottom w:val="0"/>
          <w:divBdr>
            <w:top w:val="none" w:sz="0" w:space="0" w:color="auto"/>
            <w:left w:val="none" w:sz="0" w:space="0" w:color="auto"/>
            <w:bottom w:val="none" w:sz="0" w:space="0" w:color="auto"/>
            <w:right w:val="none" w:sz="0" w:space="0" w:color="auto"/>
          </w:divBdr>
        </w:div>
        <w:div w:id="375352895">
          <w:marLeft w:val="0"/>
          <w:marRight w:val="0"/>
          <w:marTop w:val="0"/>
          <w:marBottom w:val="0"/>
          <w:divBdr>
            <w:top w:val="none" w:sz="0" w:space="0" w:color="auto"/>
            <w:left w:val="none" w:sz="0" w:space="0" w:color="auto"/>
            <w:bottom w:val="none" w:sz="0" w:space="0" w:color="auto"/>
            <w:right w:val="none" w:sz="0" w:space="0" w:color="auto"/>
          </w:divBdr>
        </w:div>
        <w:div w:id="401217655">
          <w:marLeft w:val="0"/>
          <w:marRight w:val="0"/>
          <w:marTop w:val="0"/>
          <w:marBottom w:val="0"/>
          <w:divBdr>
            <w:top w:val="none" w:sz="0" w:space="0" w:color="auto"/>
            <w:left w:val="none" w:sz="0" w:space="0" w:color="auto"/>
            <w:bottom w:val="none" w:sz="0" w:space="0" w:color="auto"/>
            <w:right w:val="none" w:sz="0" w:space="0" w:color="auto"/>
          </w:divBdr>
        </w:div>
        <w:div w:id="2078161031">
          <w:marLeft w:val="0"/>
          <w:marRight w:val="0"/>
          <w:marTop w:val="0"/>
          <w:marBottom w:val="0"/>
          <w:divBdr>
            <w:top w:val="none" w:sz="0" w:space="0" w:color="auto"/>
            <w:left w:val="none" w:sz="0" w:space="0" w:color="auto"/>
            <w:bottom w:val="none" w:sz="0" w:space="0" w:color="auto"/>
            <w:right w:val="none" w:sz="0" w:space="0" w:color="auto"/>
          </w:divBdr>
        </w:div>
        <w:div w:id="2126381206">
          <w:marLeft w:val="0"/>
          <w:marRight w:val="0"/>
          <w:marTop w:val="0"/>
          <w:marBottom w:val="0"/>
          <w:divBdr>
            <w:top w:val="none" w:sz="0" w:space="0" w:color="auto"/>
            <w:left w:val="none" w:sz="0" w:space="0" w:color="auto"/>
            <w:bottom w:val="none" w:sz="0" w:space="0" w:color="auto"/>
            <w:right w:val="none" w:sz="0" w:space="0" w:color="auto"/>
          </w:divBdr>
        </w:div>
        <w:div w:id="1392576581">
          <w:marLeft w:val="0"/>
          <w:marRight w:val="0"/>
          <w:marTop w:val="0"/>
          <w:marBottom w:val="0"/>
          <w:divBdr>
            <w:top w:val="none" w:sz="0" w:space="0" w:color="auto"/>
            <w:left w:val="none" w:sz="0" w:space="0" w:color="auto"/>
            <w:bottom w:val="none" w:sz="0" w:space="0" w:color="auto"/>
            <w:right w:val="none" w:sz="0" w:space="0" w:color="auto"/>
          </w:divBdr>
        </w:div>
        <w:div w:id="478494375">
          <w:marLeft w:val="0"/>
          <w:marRight w:val="0"/>
          <w:marTop w:val="0"/>
          <w:marBottom w:val="0"/>
          <w:divBdr>
            <w:top w:val="none" w:sz="0" w:space="0" w:color="auto"/>
            <w:left w:val="none" w:sz="0" w:space="0" w:color="auto"/>
            <w:bottom w:val="none" w:sz="0" w:space="0" w:color="auto"/>
            <w:right w:val="none" w:sz="0" w:space="0" w:color="auto"/>
          </w:divBdr>
        </w:div>
        <w:div w:id="1747265153">
          <w:marLeft w:val="0"/>
          <w:marRight w:val="0"/>
          <w:marTop w:val="0"/>
          <w:marBottom w:val="0"/>
          <w:divBdr>
            <w:top w:val="none" w:sz="0" w:space="0" w:color="auto"/>
            <w:left w:val="none" w:sz="0" w:space="0" w:color="auto"/>
            <w:bottom w:val="none" w:sz="0" w:space="0" w:color="auto"/>
            <w:right w:val="none" w:sz="0" w:space="0" w:color="auto"/>
          </w:divBdr>
        </w:div>
        <w:div w:id="257451933">
          <w:marLeft w:val="0"/>
          <w:marRight w:val="0"/>
          <w:marTop w:val="0"/>
          <w:marBottom w:val="0"/>
          <w:divBdr>
            <w:top w:val="none" w:sz="0" w:space="0" w:color="auto"/>
            <w:left w:val="none" w:sz="0" w:space="0" w:color="auto"/>
            <w:bottom w:val="none" w:sz="0" w:space="0" w:color="auto"/>
            <w:right w:val="none" w:sz="0" w:space="0" w:color="auto"/>
          </w:divBdr>
        </w:div>
        <w:div w:id="435633398">
          <w:marLeft w:val="0"/>
          <w:marRight w:val="0"/>
          <w:marTop w:val="0"/>
          <w:marBottom w:val="0"/>
          <w:divBdr>
            <w:top w:val="none" w:sz="0" w:space="0" w:color="auto"/>
            <w:left w:val="none" w:sz="0" w:space="0" w:color="auto"/>
            <w:bottom w:val="none" w:sz="0" w:space="0" w:color="auto"/>
            <w:right w:val="none" w:sz="0" w:space="0" w:color="auto"/>
          </w:divBdr>
        </w:div>
        <w:div w:id="1728912685">
          <w:marLeft w:val="0"/>
          <w:marRight w:val="0"/>
          <w:marTop w:val="0"/>
          <w:marBottom w:val="0"/>
          <w:divBdr>
            <w:top w:val="none" w:sz="0" w:space="0" w:color="auto"/>
            <w:left w:val="none" w:sz="0" w:space="0" w:color="auto"/>
            <w:bottom w:val="none" w:sz="0" w:space="0" w:color="auto"/>
            <w:right w:val="none" w:sz="0" w:space="0" w:color="auto"/>
          </w:divBdr>
        </w:div>
        <w:div w:id="1800807089">
          <w:marLeft w:val="0"/>
          <w:marRight w:val="0"/>
          <w:marTop w:val="0"/>
          <w:marBottom w:val="0"/>
          <w:divBdr>
            <w:top w:val="none" w:sz="0" w:space="0" w:color="auto"/>
            <w:left w:val="none" w:sz="0" w:space="0" w:color="auto"/>
            <w:bottom w:val="none" w:sz="0" w:space="0" w:color="auto"/>
            <w:right w:val="none" w:sz="0" w:space="0" w:color="auto"/>
          </w:divBdr>
        </w:div>
        <w:div w:id="1980525685">
          <w:marLeft w:val="0"/>
          <w:marRight w:val="0"/>
          <w:marTop w:val="0"/>
          <w:marBottom w:val="0"/>
          <w:divBdr>
            <w:top w:val="none" w:sz="0" w:space="0" w:color="auto"/>
            <w:left w:val="none" w:sz="0" w:space="0" w:color="auto"/>
            <w:bottom w:val="none" w:sz="0" w:space="0" w:color="auto"/>
            <w:right w:val="none" w:sz="0" w:space="0" w:color="auto"/>
          </w:divBdr>
        </w:div>
        <w:div w:id="339085740">
          <w:marLeft w:val="0"/>
          <w:marRight w:val="0"/>
          <w:marTop w:val="0"/>
          <w:marBottom w:val="0"/>
          <w:divBdr>
            <w:top w:val="none" w:sz="0" w:space="0" w:color="auto"/>
            <w:left w:val="none" w:sz="0" w:space="0" w:color="auto"/>
            <w:bottom w:val="none" w:sz="0" w:space="0" w:color="auto"/>
            <w:right w:val="none" w:sz="0" w:space="0" w:color="auto"/>
          </w:divBdr>
        </w:div>
        <w:div w:id="333454113">
          <w:marLeft w:val="0"/>
          <w:marRight w:val="0"/>
          <w:marTop w:val="0"/>
          <w:marBottom w:val="0"/>
          <w:divBdr>
            <w:top w:val="none" w:sz="0" w:space="0" w:color="auto"/>
            <w:left w:val="none" w:sz="0" w:space="0" w:color="auto"/>
            <w:bottom w:val="none" w:sz="0" w:space="0" w:color="auto"/>
            <w:right w:val="none" w:sz="0" w:space="0" w:color="auto"/>
          </w:divBdr>
        </w:div>
        <w:div w:id="25960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 ds:uri="00b18db5-fa0c-4a9e-82ef-52b73efe527e"/>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3D4059E3-89A3-4950-BE46-C3464E49B713}"/>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2</cp:revision>
  <dcterms:created xsi:type="dcterms:W3CDTF">2024-11-18T16:40:00Z</dcterms:created>
  <dcterms:modified xsi:type="dcterms:W3CDTF">2024-11-18T16:40:00Z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